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731C" w14:textId="77777777" w:rsidR="00C9010F" w:rsidRDefault="00112B8A">
      <w:pPr>
        <w:pStyle w:val="Heading2"/>
        <w:rPr>
          <w:rFonts w:cs="Arial"/>
          <w:szCs w:val="22"/>
          <w:lang w:val="en-GB"/>
        </w:rPr>
      </w:pPr>
      <w:r>
        <w:rPr>
          <w:rFonts w:cs="Arial"/>
          <w:szCs w:val="22"/>
          <w:lang w:val="en-GB"/>
        </w:rPr>
        <w:t xml:space="preserve">APPOINTMENT OF </w:t>
      </w:r>
      <w:r w:rsidR="00B865F8">
        <w:rPr>
          <w:rFonts w:cs="Arial"/>
          <w:szCs w:val="22"/>
          <w:lang w:val="en-GB"/>
        </w:rPr>
        <w:t xml:space="preserve">SENIOR </w:t>
      </w:r>
      <w:r w:rsidR="00E73F52">
        <w:rPr>
          <w:rFonts w:cs="Arial"/>
          <w:szCs w:val="22"/>
          <w:lang w:val="en-GB"/>
        </w:rPr>
        <w:t xml:space="preserve">ICT NETWORK </w:t>
      </w:r>
      <w:r w:rsidR="00B865F8">
        <w:rPr>
          <w:rFonts w:cs="Arial"/>
          <w:szCs w:val="22"/>
          <w:lang w:val="en-GB"/>
        </w:rPr>
        <w:t>TECHNICIAN</w:t>
      </w:r>
    </w:p>
    <w:p w14:paraId="25ADD4E3" w14:textId="77777777" w:rsidR="00C9010F" w:rsidRPr="00384518" w:rsidRDefault="00C9010F">
      <w:pPr>
        <w:rPr>
          <w:rFonts w:cs="Arial"/>
          <w:sz w:val="22"/>
          <w:szCs w:val="22"/>
        </w:rPr>
      </w:pPr>
    </w:p>
    <w:p w14:paraId="18CCC888" w14:textId="77777777" w:rsidR="00C9010F" w:rsidRDefault="00C9010F">
      <w:pPr>
        <w:pStyle w:val="Heading1"/>
        <w:rPr>
          <w:rFonts w:cs="Arial"/>
          <w:szCs w:val="22"/>
          <w:lang w:val="en-GB"/>
        </w:rPr>
      </w:pPr>
      <w:r w:rsidRPr="00DE0371">
        <w:rPr>
          <w:rFonts w:cs="Arial"/>
          <w:szCs w:val="22"/>
          <w:lang w:val="en-GB"/>
        </w:rPr>
        <w:t>CONTEXTUAL INFORMATION</w:t>
      </w:r>
    </w:p>
    <w:p w14:paraId="0335C880" w14:textId="77777777" w:rsidR="009D29EC" w:rsidRPr="009D29EC" w:rsidRDefault="009D29EC" w:rsidP="009D29EC"/>
    <w:p w14:paraId="415987BA" w14:textId="77777777" w:rsidR="009E7FB2" w:rsidRDefault="00B865F8" w:rsidP="009D29EC">
      <w:pPr>
        <w:rPr>
          <w:rFonts w:cs="Arial"/>
          <w:sz w:val="22"/>
          <w:szCs w:val="22"/>
        </w:rPr>
      </w:pPr>
      <w:r>
        <w:rPr>
          <w:rFonts w:cs="Arial"/>
          <w:sz w:val="22"/>
          <w:szCs w:val="22"/>
        </w:rPr>
        <w:t>As part of a growth of the team aligned with a growth of the school we are seeking to appoint to this new position</w:t>
      </w:r>
      <w:r w:rsidR="00912F88">
        <w:rPr>
          <w:rFonts w:cs="Arial"/>
          <w:sz w:val="22"/>
          <w:szCs w:val="22"/>
        </w:rPr>
        <w:t>.</w:t>
      </w:r>
    </w:p>
    <w:p w14:paraId="22B8D160" w14:textId="77777777" w:rsidR="00912F88" w:rsidRDefault="00912F88" w:rsidP="009D29EC">
      <w:pPr>
        <w:rPr>
          <w:rFonts w:cs="Arial"/>
          <w:sz w:val="22"/>
          <w:szCs w:val="22"/>
        </w:rPr>
      </w:pPr>
    </w:p>
    <w:p w14:paraId="27452273" w14:textId="77777777" w:rsidR="0005791B" w:rsidRDefault="0005791B" w:rsidP="009D29EC">
      <w:pPr>
        <w:rPr>
          <w:rFonts w:cs="Arial"/>
          <w:sz w:val="22"/>
          <w:szCs w:val="22"/>
        </w:rPr>
      </w:pPr>
      <w:r>
        <w:rPr>
          <w:rFonts w:cs="Arial"/>
          <w:sz w:val="22"/>
          <w:szCs w:val="22"/>
        </w:rPr>
        <w:t xml:space="preserve">The ICT Network </w:t>
      </w:r>
      <w:r w:rsidR="00B865F8">
        <w:rPr>
          <w:rFonts w:cs="Arial"/>
          <w:sz w:val="22"/>
          <w:szCs w:val="22"/>
        </w:rPr>
        <w:t xml:space="preserve">Team are </w:t>
      </w:r>
      <w:r>
        <w:rPr>
          <w:rFonts w:cs="Arial"/>
          <w:sz w:val="22"/>
          <w:szCs w:val="22"/>
        </w:rPr>
        <w:t xml:space="preserve">responsible for the network, all hardware, most software, and for emerging technologies and overall development. </w:t>
      </w:r>
      <w:r w:rsidR="00B865F8">
        <w:rPr>
          <w:rFonts w:cs="Arial"/>
          <w:sz w:val="22"/>
          <w:szCs w:val="22"/>
        </w:rPr>
        <w:t xml:space="preserve">They </w:t>
      </w:r>
      <w:r>
        <w:rPr>
          <w:rFonts w:cs="Arial"/>
          <w:sz w:val="22"/>
          <w:szCs w:val="22"/>
        </w:rPr>
        <w:t>work closely and proactively with staff across all spectrums, and all levels, including Senior Leadership team,</w:t>
      </w:r>
      <w:r w:rsidR="004B5009">
        <w:rPr>
          <w:rFonts w:cs="Arial"/>
          <w:sz w:val="22"/>
          <w:szCs w:val="22"/>
        </w:rPr>
        <w:t xml:space="preserve"> Curriculum Leaders, the ICT teaching department, </w:t>
      </w:r>
      <w:r w:rsidR="00B865F8">
        <w:rPr>
          <w:rFonts w:cs="Arial"/>
          <w:sz w:val="22"/>
          <w:szCs w:val="22"/>
        </w:rPr>
        <w:t xml:space="preserve">and </w:t>
      </w:r>
      <w:r w:rsidR="004B5009">
        <w:rPr>
          <w:rFonts w:cs="Arial"/>
          <w:sz w:val="22"/>
          <w:szCs w:val="22"/>
        </w:rPr>
        <w:t xml:space="preserve">support staff team leaders, particularly the </w:t>
      </w:r>
      <w:r w:rsidR="00B865F8">
        <w:rPr>
          <w:rFonts w:cs="Arial"/>
          <w:sz w:val="22"/>
          <w:szCs w:val="22"/>
        </w:rPr>
        <w:t>Business Development Team members.</w:t>
      </w:r>
    </w:p>
    <w:p w14:paraId="22474FB3" w14:textId="77777777" w:rsidR="00B865F8" w:rsidRDefault="00B865F8" w:rsidP="009D29EC">
      <w:pPr>
        <w:rPr>
          <w:rFonts w:cs="Arial"/>
          <w:sz w:val="22"/>
          <w:szCs w:val="22"/>
        </w:rPr>
      </w:pPr>
    </w:p>
    <w:p w14:paraId="24C9492A" w14:textId="77777777" w:rsidR="00B865F8" w:rsidRDefault="00B865F8" w:rsidP="009D29EC">
      <w:pPr>
        <w:rPr>
          <w:rFonts w:cs="Arial"/>
          <w:sz w:val="22"/>
          <w:szCs w:val="22"/>
        </w:rPr>
      </w:pPr>
      <w:r>
        <w:rPr>
          <w:rFonts w:cs="Arial"/>
          <w:sz w:val="22"/>
          <w:szCs w:val="22"/>
        </w:rPr>
        <w:t>The ICT Network Team currently consists of 3 members. The ICT Network Manager, and two equally graded ICT Network Technicians. The appointment of this Senior Technician role is intended to grow the overall team to 4 staff, with the Senior ICT Network Technician becoming the clear deputy for the ICT Network Manager.</w:t>
      </w:r>
    </w:p>
    <w:p w14:paraId="5908A081" w14:textId="77777777" w:rsidR="00E73F52" w:rsidRDefault="00E73F52" w:rsidP="009D29EC">
      <w:pPr>
        <w:rPr>
          <w:rFonts w:cs="Arial"/>
          <w:sz w:val="22"/>
          <w:szCs w:val="22"/>
        </w:rPr>
      </w:pPr>
    </w:p>
    <w:p w14:paraId="3B02634F" w14:textId="77777777" w:rsidR="00E82035" w:rsidRDefault="00E82035" w:rsidP="009D29EC">
      <w:pPr>
        <w:rPr>
          <w:rFonts w:cs="Arial"/>
          <w:b/>
          <w:sz w:val="22"/>
          <w:szCs w:val="22"/>
        </w:rPr>
      </w:pPr>
      <w:r w:rsidRPr="00E82035">
        <w:rPr>
          <w:rFonts w:cs="Arial"/>
          <w:b/>
          <w:sz w:val="22"/>
          <w:szCs w:val="22"/>
        </w:rPr>
        <w:t>Resources</w:t>
      </w:r>
    </w:p>
    <w:p w14:paraId="10AEFC23" w14:textId="0A777F21" w:rsidR="00E82035" w:rsidRPr="00BA6FE6" w:rsidRDefault="00E82035" w:rsidP="0079408A">
      <w:pPr>
        <w:pStyle w:val="NormalWeb"/>
        <w:shd w:val="clear" w:color="auto" w:fill="FFFFFF"/>
        <w:rPr>
          <w:rFonts w:ascii="Arial" w:hAnsi="Arial" w:cs="Arial"/>
          <w:sz w:val="22"/>
          <w:szCs w:val="22"/>
        </w:rPr>
      </w:pPr>
      <w:r w:rsidRPr="00BA6FE6">
        <w:rPr>
          <w:rFonts w:ascii="Arial" w:hAnsi="Arial" w:cs="Arial"/>
          <w:sz w:val="22"/>
          <w:szCs w:val="22"/>
        </w:rPr>
        <w:t xml:space="preserve">The school has over </w:t>
      </w:r>
      <w:r w:rsidR="0079408A" w:rsidRPr="00BA6FE6">
        <w:rPr>
          <w:rFonts w:ascii="Arial" w:hAnsi="Arial" w:cs="Arial"/>
          <w:sz w:val="22"/>
          <w:szCs w:val="22"/>
        </w:rPr>
        <w:t>9</w:t>
      </w:r>
      <w:r w:rsidRPr="00BA6FE6">
        <w:rPr>
          <w:rFonts w:ascii="Arial" w:hAnsi="Arial" w:cs="Arial"/>
          <w:sz w:val="22"/>
          <w:szCs w:val="22"/>
        </w:rPr>
        <w:t xml:space="preserve">00 workstations including </w:t>
      </w:r>
      <w:r w:rsidR="0079408A" w:rsidRPr="00BA6FE6">
        <w:rPr>
          <w:rFonts w:ascii="Arial" w:hAnsi="Arial" w:cs="Arial"/>
          <w:sz w:val="22"/>
          <w:szCs w:val="22"/>
        </w:rPr>
        <w:t>200 Laptops</w:t>
      </w:r>
      <w:r w:rsidRPr="00BA6FE6">
        <w:rPr>
          <w:rFonts w:ascii="Arial" w:hAnsi="Arial" w:cs="Arial"/>
          <w:sz w:val="22"/>
          <w:szCs w:val="22"/>
        </w:rPr>
        <w:t xml:space="preserve"> and tablet devices which are running Microsoft Windows </w:t>
      </w:r>
      <w:r w:rsidR="0079408A" w:rsidRPr="00BA6FE6">
        <w:rPr>
          <w:rFonts w:ascii="Arial" w:hAnsi="Arial" w:cs="Arial"/>
          <w:sz w:val="22"/>
          <w:szCs w:val="22"/>
        </w:rPr>
        <w:t>10</w:t>
      </w:r>
      <w:r w:rsidRPr="00BA6FE6">
        <w:rPr>
          <w:rFonts w:ascii="Arial" w:hAnsi="Arial" w:cs="Arial"/>
          <w:sz w:val="22"/>
          <w:szCs w:val="22"/>
        </w:rPr>
        <w:t xml:space="preserve"> E</w:t>
      </w:r>
      <w:r w:rsidR="0079408A" w:rsidRPr="00BA6FE6">
        <w:rPr>
          <w:rFonts w:ascii="Arial" w:hAnsi="Arial" w:cs="Arial"/>
          <w:sz w:val="22"/>
          <w:szCs w:val="22"/>
        </w:rPr>
        <w:t>ducation</w:t>
      </w:r>
      <w:r w:rsidRPr="00BA6FE6">
        <w:rPr>
          <w:rFonts w:ascii="Arial" w:hAnsi="Arial" w:cs="Arial"/>
          <w:sz w:val="22"/>
          <w:szCs w:val="22"/>
        </w:rPr>
        <w:t xml:space="preserve">. </w:t>
      </w:r>
      <w:r w:rsidR="0079408A" w:rsidRPr="00BA6FE6">
        <w:rPr>
          <w:rFonts w:ascii="Arial" w:hAnsi="Arial" w:cs="Arial"/>
          <w:sz w:val="22"/>
          <w:szCs w:val="22"/>
        </w:rPr>
        <w:t>We also run a Hyper-V failover cluster &amp; BCDR Server on Windows Server 2022</w:t>
      </w:r>
      <w:r w:rsidRPr="00BA6FE6">
        <w:rPr>
          <w:rFonts w:ascii="Arial" w:hAnsi="Arial" w:cs="Arial"/>
          <w:sz w:val="22"/>
          <w:szCs w:val="22"/>
        </w:rPr>
        <w:t xml:space="preserve"> host</w:t>
      </w:r>
      <w:r w:rsidR="0079408A" w:rsidRPr="00BA6FE6">
        <w:rPr>
          <w:rFonts w:ascii="Arial" w:hAnsi="Arial" w:cs="Arial"/>
          <w:sz w:val="22"/>
          <w:szCs w:val="22"/>
        </w:rPr>
        <w:t>ing</w:t>
      </w:r>
      <w:r w:rsidRPr="00BA6FE6">
        <w:rPr>
          <w:rFonts w:ascii="Arial" w:hAnsi="Arial" w:cs="Arial"/>
          <w:sz w:val="22"/>
          <w:szCs w:val="22"/>
        </w:rPr>
        <w:t xml:space="preserve"> </w:t>
      </w:r>
      <w:r w:rsidR="0079408A" w:rsidRPr="00BA6FE6">
        <w:rPr>
          <w:rFonts w:ascii="Arial" w:hAnsi="Arial" w:cs="Arial"/>
          <w:sz w:val="22"/>
          <w:szCs w:val="22"/>
        </w:rPr>
        <w:t>approx. 60</w:t>
      </w:r>
      <w:r w:rsidRPr="00BA6FE6">
        <w:rPr>
          <w:rFonts w:ascii="Arial" w:hAnsi="Arial" w:cs="Arial"/>
          <w:sz w:val="22"/>
          <w:szCs w:val="22"/>
        </w:rPr>
        <w:t xml:space="preserve"> </w:t>
      </w:r>
      <w:r w:rsidR="0079408A" w:rsidRPr="00BA6FE6">
        <w:rPr>
          <w:rFonts w:ascii="Arial" w:hAnsi="Arial" w:cs="Arial"/>
          <w:sz w:val="22"/>
          <w:szCs w:val="22"/>
        </w:rPr>
        <w:t>VMs</w:t>
      </w:r>
      <w:r w:rsidRPr="00BA6FE6">
        <w:rPr>
          <w:rFonts w:ascii="Arial" w:hAnsi="Arial" w:cs="Arial"/>
          <w:sz w:val="22"/>
          <w:szCs w:val="22"/>
        </w:rPr>
        <w:t xml:space="preserve"> running a mix of Microsoft Server 20</w:t>
      </w:r>
      <w:r w:rsidR="0079408A" w:rsidRPr="00BA6FE6">
        <w:rPr>
          <w:rFonts w:ascii="Arial" w:hAnsi="Arial" w:cs="Arial"/>
          <w:sz w:val="22"/>
          <w:szCs w:val="22"/>
        </w:rPr>
        <w:t>19, 20</w:t>
      </w:r>
      <w:r w:rsidR="002D4546">
        <w:rPr>
          <w:rFonts w:ascii="Arial" w:hAnsi="Arial" w:cs="Arial"/>
          <w:sz w:val="22"/>
          <w:szCs w:val="22"/>
        </w:rPr>
        <w:t>22</w:t>
      </w:r>
      <w:r w:rsidR="0079408A" w:rsidRPr="00BA6FE6">
        <w:rPr>
          <w:rFonts w:ascii="Arial" w:hAnsi="Arial" w:cs="Arial"/>
          <w:sz w:val="22"/>
          <w:szCs w:val="22"/>
        </w:rPr>
        <w:t xml:space="preserve"> &amp; Linux</w:t>
      </w:r>
      <w:r w:rsidRPr="00BA6FE6">
        <w:rPr>
          <w:rFonts w:ascii="Arial" w:hAnsi="Arial" w:cs="Arial"/>
          <w:sz w:val="22"/>
          <w:szCs w:val="22"/>
        </w:rPr>
        <w:t>.</w:t>
      </w:r>
    </w:p>
    <w:p w14:paraId="240B8CE1" w14:textId="77777777" w:rsidR="00E82035" w:rsidRPr="00BA6FE6" w:rsidRDefault="00E82035" w:rsidP="00E82035">
      <w:pPr>
        <w:pStyle w:val="NormalWeb"/>
        <w:shd w:val="clear" w:color="auto" w:fill="FFFFFF"/>
        <w:rPr>
          <w:rFonts w:ascii="Arial" w:hAnsi="Arial" w:cs="Arial"/>
          <w:sz w:val="22"/>
          <w:szCs w:val="22"/>
        </w:rPr>
      </w:pPr>
      <w:r w:rsidRPr="00BA6FE6">
        <w:rPr>
          <w:rFonts w:ascii="Arial" w:hAnsi="Arial" w:cs="Arial"/>
          <w:sz w:val="22"/>
          <w:szCs w:val="22"/>
        </w:rPr>
        <w:t> </w:t>
      </w:r>
    </w:p>
    <w:p w14:paraId="59CD624C" w14:textId="36299BF9" w:rsidR="00E82035" w:rsidRPr="00BA6FE6" w:rsidRDefault="00E82035" w:rsidP="00E82035">
      <w:pPr>
        <w:pStyle w:val="NormalWeb"/>
        <w:shd w:val="clear" w:color="auto" w:fill="FFFFFF"/>
        <w:rPr>
          <w:rFonts w:ascii="Arial" w:hAnsi="Arial" w:cs="Arial"/>
          <w:sz w:val="22"/>
          <w:szCs w:val="22"/>
        </w:rPr>
      </w:pPr>
      <w:r w:rsidRPr="00BA6FE6">
        <w:rPr>
          <w:rFonts w:ascii="Arial" w:hAnsi="Arial" w:cs="Arial"/>
          <w:sz w:val="22"/>
          <w:szCs w:val="22"/>
        </w:rPr>
        <w:t xml:space="preserve">The school also has a </w:t>
      </w:r>
      <w:r w:rsidR="0079408A" w:rsidRPr="00BA6FE6">
        <w:rPr>
          <w:rFonts w:ascii="Arial" w:hAnsi="Arial" w:cs="Arial"/>
          <w:sz w:val="22"/>
          <w:szCs w:val="22"/>
        </w:rPr>
        <w:t>Ruckus</w:t>
      </w:r>
      <w:r w:rsidRPr="00BA6FE6">
        <w:rPr>
          <w:rFonts w:ascii="Arial" w:hAnsi="Arial" w:cs="Arial"/>
          <w:sz w:val="22"/>
          <w:szCs w:val="22"/>
        </w:rPr>
        <w:t xml:space="preserve"> wireless system which supplies connectivity to school mobile devices and to sixth form students via BYOD. </w:t>
      </w:r>
    </w:p>
    <w:p w14:paraId="3740F007" w14:textId="77777777" w:rsidR="00E82035" w:rsidRPr="00BA6FE6" w:rsidRDefault="00E82035" w:rsidP="00E82035">
      <w:pPr>
        <w:pStyle w:val="NormalWeb"/>
        <w:shd w:val="clear" w:color="auto" w:fill="FFFFFF"/>
        <w:rPr>
          <w:rFonts w:ascii="Arial" w:hAnsi="Arial" w:cs="Arial"/>
          <w:sz w:val="22"/>
          <w:szCs w:val="22"/>
        </w:rPr>
      </w:pPr>
      <w:r w:rsidRPr="00BA6FE6">
        <w:rPr>
          <w:rFonts w:ascii="Arial" w:hAnsi="Arial" w:cs="Arial"/>
          <w:sz w:val="22"/>
          <w:szCs w:val="22"/>
        </w:rPr>
        <w:t> </w:t>
      </w:r>
    </w:p>
    <w:p w14:paraId="5144FE08" w14:textId="18B1E9EC" w:rsidR="00E82035" w:rsidRPr="00E82035" w:rsidRDefault="00E82035" w:rsidP="00E82035">
      <w:pPr>
        <w:pStyle w:val="NormalWeb"/>
        <w:shd w:val="clear" w:color="auto" w:fill="FFFFFF"/>
        <w:rPr>
          <w:rFonts w:ascii="Arial" w:hAnsi="Arial" w:cs="Arial"/>
          <w:sz w:val="22"/>
          <w:szCs w:val="22"/>
        </w:rPr>
      </w:pPr>
      <w:r w:rsidRPr="00BA6FE6">
        <w:rPr>
          <w:rFonts w:ascii="Arial" w:hAnsi="Arial" w:cs="Arial"/>
          <w:sz w:val="22"/>
          <w:szCs w:val="22"/>
        </w:rPr>
        <w:t>Other notable services that are in use in the school include: Papercut, Sophos AV</w:t>
      </w:r>
      <w:r w:rsidR="0079408A" w:rsidRPr="00BA6FE6">
        <w:rPr>
          <w:rFonts w:ascii="Arial" w:hAnsi="Arial" w:cs="Arial"/>
          <w:sz w:val="22"/>
          <w:szCs w:val="22"/>
        </w:rPr>
        <w:t>, Microsoft 365, AOVPN, DA, RDS, MDT</w:t>
      </w:r>
      <w:r w:rsidRPr="00BA6FE6">
        <w:rPr>
          <w:rFonts w:ascii="Arial" w:hAnsi="Arial" w:cs="Arial"/>
          <w:sz w:val="22"/>
          <w:szCs w:val="22"/>
        </w:rPr>
        <w:t>, WSUS &amp; AD</w:t>
      </w:r>
      <w:r w:rsidR="0079408A" w:rsidRPr="00BA6FE6">
        <w:rPr>
          <w:rFonts w:ascii="Arial" w:hAnsi="Arial" w:cs="Arial"/>
          <w:sz w:val="22"/>
          <w:szCs w:val="22"/>
        </w:rPr>
        <w:t xml:space="preserve"> Connect</w:t>
      </w:r>
      <w:r w:rsidRPr="00BA6FE6">
        <w:rPr>
          <w:rFonts w:ascii="Arial" w:hAnsi="Arial" w:cs="Arial"/>
          <w:sz w:val="22"/>
          <w:szCs w:val="22"/>
        </w:rPr>
        <w:t>.</w:t>
      </w:r>
      <w:r w:rsidRPr="00E82035">
        <w:rPr>
          <w:rFonts w:ascii="Arial" w:hAnsi="Arial" w:cs="Arial"/>
          <w:sz w:val="22"/>
          <w:szCs w:val="22"/>
        </w:rPr>
        <w:t> </w:t>
      </w:r>
    </w:p>
    <w:p w14:paraId="5ED2494E" w14:textId="77777777" w:rsidR="00280AF9" w:rsidRPr="00E82035" w:rsidRDefault="00280AF9" w:rsidP="009D29EC">
      <w:pPr>
        <w:rPr>
          <w:rFonts w:cs="Arial"/>
          <w:sz w:val="22"/>
          <w:szCs w:val="22"/>
        </w:rPr>
      </w:pPr>
    </w:p>
    <w:p w14:paraId="44530B5B" w14:textId="77777777" w:rsidR="00912F88" w:rsidRPr="00E82035" w:rsidRDefault="00912F88" w:rsidP="009D29EC">
      <w:pPr>
        <w:rPr>
          <w:rFonts w:cs="Arial"/>
          <w:sz w:val="22"/>
          <w:szCs w:val="22"/>
        </w:rPr>
      </w:pPr>
    </w:p>
    <w:p w14:paraId="40E7699E" w14:textId="77777777" w:rsidR="00D52A59" w:rsidRPr="00DE0371" w:rsidRDefault="00D52A59" w:rsidP="00D52A59">
      <w:pPr>
        <w:rPr>
          <w:rFonts w:cs="Arial"/>
          <w:b/>
          <w:sz w:val="22"/>
          <w:szCs w:val="22"/>
        </w:rPr>
      </w:pPr>
      <w:r w:rsidRPr="00DE0371">
        <w:rPr>
          <w:rFonts w:cs="Arial"/>
          <w:b/>
          <w:sz w:val="22"/>
          <w:szCs w:val="22"/>
        </w:rPr>
        <w:t>Working Hours</w:t>
      </w:r>
      <w:r>
        <w:rPr>
          <w:rFonts w:cs="Arial"/>
          <w:b/>
          <w:sz w:val="22"/>
          <w:szCs w:val="22"/>
        </w:rPr>
        <w:t xml:space="preserve"> and </w:t>
      </w:r>
      <w:r w:rsidRPr="00DE0371">
        <w:rPr>
          <w:rFonts w:cs="Arial"/>
          <w:b/>
          <w:sz w:val="22"/>
          <w:szCs w:val="22"/>
        </w:rPr>
        <w:t>Holiday Arrangements</w:t>
      </w:r>
    </w:p>
    <w:p w14:paraId="08CB97C9" w14:textId="500BAC44" w:rsidR="00912F88" w:rsidRDefault="00912F88" w:rsidP="009D29EC">
      <w:pPr>
        <w:rPr>
          <w:rFonts w:cs="Arial"/>
          <w:sz w:val="22"/>
          <w:szCs w:val="22"/>
        </w:rPr>
      </w:pPr>
      <w:r>
        <w:rPr>
          <w:rFonts w:cs="Arial"/>
          <w:sz w:val="22"/>
          <w:szCs w:val="22"/>
        </w:rPr>
        <w:t xml:space="preserve">The </w:t>
      </w:r>
      <w:r w:rsidR="00280AF9">
        <w:rPr>
          <w:rFonts w:cs="Arial"/>
          <w:sz w:val="22"/>
          <w:szCs w:val="22"/>
        </w:rPr>
        <w:t xml:space="preserve">post is full time, 37 hours a week, and is a </w:t>
      </w:r>
      <w:r w:rsidR="0009668B">
        <w:rPr>
          <w:rFonts w:cs="Arial"/>
          <w:sz w:val="22"/>
          <w:szCs w:val="22"/>
        </w:rPr>
        <w:t>year-round</w:t>
      </w:r>
      <w:r w:rsidR="00280AF9">
        <w:rPr>
          <w:rFonts w:cs="Arial"/>
          <w:sz w:val="22"/>
          <w:szCs w:val="22"/>
        </w:rPr>
        <w:t xml:space="preserve"> contract, across 52 weeks per annum, not restricted to term time.</w:t>
      </w:r>
      <w:r>
        <w:rPr>
          <w:rFonts w:cs="Arial"/>
          <w:sz w:val="22"/>
          <w:szCs w:val="22"/>
        </w:rPr>
        <w:t xml:space="preserve"> </w:t>
      </w:r>
    </w:p>
    <w:p w14:paraId="058AB524" w14:textId="77777777" w:rsidR="00912F88" w:rsidRDefault="00912F88" w:rsidP="009D29EC">
      <w:pPr>
        <w:rPr>
          <w:rFonts w:cs="Arial"/>
          <w:sz w:val="22"/>
          <w:szCs w:val="22"/>
        </w:rPr>
      </w:pPr>
    </w:p>
    <w:p w14:paraId="3553E59E" w14:textId="77777777" w:rsidR="002B38C6" w:rsidRDefault="00E4331D">
      <w:pPr>
        <w:rPr>
          <w:rFonts w:cs="Arial"/>
          <w:sz w:val="22"/>
          <w:szCs w:val="22"/>
        </w:rPr>
      </w:pPr>
      <w:r>
        <w:rPr>
          <w:rFonts w:cs="Arial"/>
          <w:sz w:val="22"/>
          <w:szCs w:val="22"/>
        </w:rPr>
        <w:t xml:space="preserve">The holiday entitlement for this post is </w:t>
      </w:r>
      <w:r w:rsidR="004B5009">
        <w:rPr>
          <w:rFonts w:cs="Arial"/>
          <w:sz w:val="22"/>
          <w:szCs w:val="22"/>
        </w:rPr>
        <w:t xml:space="preserve">as described in Appendix 2 of the Job Description. </w:t>
      </w:r>
    </w:p>
    <w:p w14:paraId="6E9CB96F" w14:textId="77777777" w:rsidR="00E4331D" w:rsidRDefault="004B5009">
      <w:pPr>
        <w:rPr>
          <w:rFonts w:cs="Arial"/>
          <w:sz w:val="22"/>
          <w:szCs w:val="22"/>
        </w:rPr>
      </w:pPr>
      <w:r>
        <w:rPr>
          <w:rFonts w:cs="Arial"/>
          <w:sz w:val="22"/>
          <w:szCs w:val="22"/>
        </w:rPr>
        <w:t xml:space="preserve">The </w:t>
      </w:r>
      <w:r w:rsidR="002571EA">
        <w:rPr>
          <w:rFonts w:cs="Arial"/>
          <w:sz w:val="22"/>
          <w:szCs w:val="22"/>
        </w:rPr>
        <w:t xml:space="preserve">school’s </w:t>
      </w:r>
      <w:r>
        <w:rPr>
          <w:rFonts w:cs="Arial"/>
          <w:sz w:val="22"/>
          <w:szCs w:val="22"/>
        </w:rPr>
        <w:t xml:space="preserve">policy is for full-year support staff to take </w:t>
      </w:r>
      <w:proofErr w:type="gramStart"/>
      <w:r>
        <w:rPr>
          <w:rFonts w:cs="Arial"/>
          <w:sz w:val="22"/>
          <w:szCs w:val="22"/>
        </w:rPr>
        <w:t>the majority of</w:t>
      </w:r>
      <w:proofErr w:type="gramEnd"/>
      <w:r>
        <w:rPr>
          <w:rFonts w:cs="Arial"/>
          <w:sz w:val="22"/>
          <w:szCs w:val="22"/>
        </w:rPr>
        <w:t xml:space="preserve"> their personal leave during school holiday periods, with up to 25% being available to take in term-time, with reasonable notice. However, for staff in the Network Team it is accepted that a significant amount of development work and implementation of new technologies and systems takes place during school holidays, so the school is receptive to staff in the team taking a greater percentage of their holiday in term-time, as long as due notice is given and no more than one member of the team is on leave simultaneously.</w:t>
      </w:r>
    </w:p>
    <w:p w14:paraId="0D82CBC4" w14:textId="77777777" w:rsidR="004B5009" w:rsidRDefault="004B5009">
      <w:pPr>
        <w:rPr>
          <w:rFonts w:cs="Arial"/>
          <w:sz w:val="22"/>
          <w:szCs w:val="22"/>
        </w:rPr>
      </w:pPr>
    </w:p>
    <w:p w14:paraId="6DCFDC2B" w14:textId="35DFDDA5" w:rsidR="004B5009" w:rsidRDefault="009B51D5">
      <w:pPr>
        <w:rPr>
          <w:rFonts w:cs="Arial"/>
          <w:sz w:val="22"/>
          <w:szCs w:val="22"/>
        </w:rPr>
      </w:pPr>
      <w:r>
        <w:rPr>
          <w:rFonts w:cs="Arial"/>
          <w:sz w:val="22"/>
          <w:szCs w:val="22"/>
        </w:rPr>
        <w:t xml:space="preserve">Given the nature of the role, there will be occasions when some </w:t>
      </w:r>
      <w:r w:rsidR="0009668B">
        <w:rPr>
          <w:rFonts w:cs="Arial"/>
          <w:sz w:val="22"/>
          <w:szCs w:val="22"/>
        </w:rPr>
        <w:t>afterhours</w:t>
      </w:r>
      <w:r>
        <w:rPr>
          <w:rFonts w:cs="Arial"/>
          <w:sz w:val="22"/>
          <w:szCs w:val="22"/>
        </w:rPr>
        <w:t xml:space="preserve"> work is required </w:t>
      </w:r>
      <w:proofErr w:type="gramStart"/>
      <w:r>
        <w:rPr>
          <w:rFonts w:cs="Arial"/>
          <w:sz w:val="22"/>
          <w:szCs w:val="22"/>
        </w:rPr>
        <w:t>in order to</w:t>
      </w:r>
      <w:proofErr w:type="gramEnd"/>
      <w:r>
        <w:rPr>
          <w:rFonts w:cs="Arial"/>
          <w:sz w:val="22"/>
          <w:szCs w:val="22"/>
        </w:rPr>
        <w:t xml:space="preserve"> carry out maintenance after students and staff have finished work, or when installs are required to take place at the weekend. The postholder is expected to manage such a situation </w:t>
      </w:r>
      <w:r w:rsidR="0009668B">
        <w:rPr>
          <w:rFonts w:cs="Arial"/>
          <w:sz w:val="22"/>
          <w:szCs w:val="22"/>
        </w:rPr>
        <w:t>proactively and</w:t>
      </w:r>
      <w:r>
        <w:rPr>
          <w:rFonts w:cs="Arial"/>
          <w:sz w:val="22"/>
          <w:szCs w:val="22"/>
        </w:rPr>
        <w:t xml:space="preserve"> embrace a level of flexibility for the benefit of the organisation and the service.</w:t>
      </w:r>
    </w:p>
    <w:p w14:paraId="5A3E3FC7" w14:textId="77777777" w:rsidR="00285346" w:rsidRPr="00DE0371" w:rsidRDefault="00285346">
      <w:pPr>
        <w:rPr>
          <w:rFonts w:cs="Arial"/>
          <w:b/>
          <w:sz w:val="22"/>
          <w:szCs w:val="22"/>
        </w:rPr>
      </w:pPr>
    </w:p>
    <w:p w14:paraId="21218D56" w14:textId="77777777" w:rsidR="00B415E5" w:rsidRDefault="00B415E5">
      <w:pPr>
        <w:rPr>
          <w:rFonts w:cs="Arial"/>
          <w:b/>
          <w:sz w:val="22"/>
          <w:szCs w:val="22"/>
        </w:rPr>
      </w:pPr>
    </w:p>
    <w:p w14:paraId="1F37E021" w14:textId="77777777" w:rsidR="0073372E" w:rsidRPr="0009668B" w:rsidRDefault="00E439DF">
      <w:pPr>
        <w:rPr>
          <w:rFonts w:cs="Arial"/>
          <w:b/>
          <w:sz w:val="22"/>
          <w:szCs w:val="22"/>
        </w:rPr>
      </w:pPr>
      <w:r w:rsidRPr="0009668B">
        <w:rPr>
          <w:rFonts w:cs="Arial"/>
          <w:b/>
          <w:sz w:val="22"/>
          <w:szCs w:val="22"/>
        </w:rPr>
        <w:t>Grading of the Post</w:t>
      </w:r>
    </w:p>
    <w:p w14:paraId="2992664D" w14:textId="5609810C" w:rsidR="0009668B" w:rsidRPr="00DE0371" w:rsidRDefault="002C0F8E" w:rsidP="0009668B">
      <w:pPr>
        <w:rPr>
          <w:rFonts w:cs="Arial"/>
          <w:sz w:val="22"/>
          <w:szCs w:val="22"/>
        </w:rPr>
      </w:pPr>
      <w:r w:rsidRPr="0009668B">
        <w:rPr>
          <w:rFonts w:cs="Arial"/>
          <w:sz w:val="22"/>
          <w:szCs w:val="22"/>
        </w:rPr>
        <w:t xml:space="preserve">The pay system in operation uses a banding system, and </w:t>
      </w:r>
      <w:r w:rsidR="00C64330" w:rsidRPr="0009668B">
        <w:rPr>
          <w:rFonts w:cs="Arial"/>
          <w:sz w:val="22"/>
          <w:szCs w:val="22"/>
        </w:rPr>
        <w:t>th</w:t>
      </w:r>
      <w:r w:rsidR="00E72F01" w:rsidRPr="0009668B">
        <w:rPr>
          <w:rFonts w:cs="Arial"/>
          <w:sz w:val="22"/>
          <w:szCs w:val="22"/>
        </w:rPr>
        <w:t>is</w:t>
      </w:r>
      <w:r w:rsidR="00C64330" w:rsidRPr="0009668B">
        <w:rPr>
          <w:rFonts w:cs="Arial"/>
          <w:sz w:val="22"/>
          <w:szCs w:val="22"/>
        </w:rPr>
        <w:t xml:space="preserve"> post </w:t>
      </w:r>
      <w:r w:rsidR="00E72F01" w:rsidRPr="0009668B">
        <w:rPr>
          <w:rFonts w:cs="Arial"/>
          <w:sz w:val="22"/>
          <w:szCs w:val="22"/>
        </w:rPr>
        <w:t>is</w:t>
      </w:r>
      <w:r w:rsidR="00C64330" w:rsidRPr="0009668B">
        <w:rPr>
          <w:rFonts w:cs="Arial"/>
          <w:sz w:val="22"/>
          <w:szCs w:val="22"/>
        </w:rPr>
        <w:t xml:space="preserve"> aligned to</w:t>
      </w:r>
      <w:r w:rsidRPr="0009668B">
        <w:rPr>
          <w:rFonts w:cs="Arial"/>
          <w:sz w:val="22"/>
          <w:szCs w:val="22"/>
        </w:rPr>
        <w:t xml:space="preserve"> </w:t>
      </w:r>
      <w:r w:rsidR="00816276" w:rsidRPr="0009668B">
        <w:rPr>
          <w:rFonts w:cs="Arial"/>
          <w:sz w:val="22"/>
          <w:szCs w:val="22"/>
        </w:rPr>
        <w:t xml:space="preserve">Band </w:t>
      </w:r>
      <w:r w:rsidR="0009668B">
        <w:rPr>
          <w:rFonts w:cs="Arial"/>
          <w:sz w:val="22"/>
          <w:szCs w:val="22"/>
        </w:rPr>
        <w:t>H.</w:t>
      </w:r>
      <w:r w:rsidR="00816276" w:rsidRPr="0009668B">
        <w:rPr>
          <w:rFonts w:cs="Arial"/>
          <w:sz w:val="22"/>
          <w:szCs w:val="22"/>
        </w:rPr>
        <w:t xml:space="preserve"> </w:t>
      </w:r>
      <w:r w:rsidR="0009668B" w:rsidRPr="00DE0371">
        <w:rPr>
          <w:rFonts w:cs="Arial"/>
          <w:sz w:val="22"/>
          <w:szCs w:val="22"/>
        </w:rPr>
        <w:t>The indicative salary is as noted in the advertisement</w:t>
      </w:r>
      <w:r w:rsidR="0009668B">
        <w:rPr>
          <w:rFonts w:cs="Arial"/>
          <w:sz w:val="22"/>
          <w:szCs w:val="22"/>
        </w:rPr>
        <w:t xml:space="preserve">. </w:t>
      </w:r>
    </w:p>
    <w:p w14:paraId="75861265" w14:textId="706B6B11" w:rsidR="00384518" w:rsidRPr="00DE0371" w:rsidRDefault="00384518" w:rsidP="00384518">
      <w:pPr>
        <w:rPr>
          <w:rFonts w:cs="Arial"/>
          <w:sz w:val="22"/>
          <w:szCs w:val="22"/>
        </w:rPr>
      </w:pPr>
      <w:r w:rsidRPr="0009668B">
        <w:rPr>
          <w:rFonts w:cs="Arial"/>
          <w:sz w:val="22"/>
          <w:szCs w:val="22"/>
        </w:rPr>
        <w:t>Payment is made monthly at the end of the calendar month direct into a nominated bank or building society account</w:t>
      </w:r>
      <w:r w:rsidR="00C64330" w:rsidRPr="0009668B">
        <w:rPr>
          <w:rFonts w:cs="Arial"/>
          <w:sz w:val="22"/>
          <w:szCs w:val="22"/>
        </w:rPr>
        <w:t xml:space="preserve">, and employees </w:t>
      </w:r>
      <w:r w:rsidR="002B38C6" w:rsidRPr="0009668B">
        <w:rPr>
          <w:rFonts w:cs="Arial"/>
          <w:sz w:val="22"/>
          <w:szCs w:val="22"/>
        </w:rPr>
        <w:t>can access their</w:t>
      </w:r>
      <w:r w:rsidR="00C64330" w:rsidRPr="0009668B">
        <w:rPr>
          <w:rFonts w:cs="Arial"/>
          <w:sz w:val="22"/>
          <w:szCs w:val="22"/>
        </w:rPr>
        <w:t xml:space="preserve"> payslip </w:t>
      </w:r>
      <w:r w:rsidR="002B38C6" w:rsidRPr="0009668B">
        <w:rPr>
          <w:rFonts w:cs="Arial"/>
          <w:sz w:val="22"/>
          <w:szCs w:val="22"/>
        </w:rPr>
        <w:t>through a password-protected area on our HR system.</w:t>
      </w:r>
      <w:r w:rsidRPr="0009668B">
        <w:rPr>
          <w:rFonts w:cs="Arial"/>
          <w:sz w:val="22"/>
          <w:szCs w:val="22"/>
        </w:rPr>
        <w:t xml:space="preserve"> Cost of living rises are awarded for all </w:t>
      </w:r>
      <w:r w:rsidR="00C64330" w:rsidRPr="0009668B">
        <w:rPr>
          <w:rFonts w:cs="Arial"/>
          <w:sz w:val="22"/>
          <w:szCs w:val="22"/>
        </w:rPr>
        <w:t xml:space="preserve">support </w:t>
      </w:r>
      <w:r w:rsidRPr="0009668B">
        <w:rPr>
          <w:rFonts w:cs="Arial"/>
          <w:sz w:val="22"/>
          <w:szCs w:val="22"/>
        </w:rPr>
        <w:t>staff on or around 1</w:t>
      </w:r>
      <w:r w:rsidRPr="0009668B">
        <w:rPr>
          <w:rFonts w:cs="Arial"/>
          <w:sz w:val="22"/>
          <w:szCs w:val="22"/>
          <w:vertAlign w:val="superscript"/>
        </w:rPr>
        <w:t>st</w:t>
      </w:r>
      <w:r w:rsidRPr="0009668B">
        <w:rPr>
          <w:rFonts w:cs="Arial"/>
          <w:sz w:val="22"/>
          <w:szCs w:val="22"/>
        </w:rPr>
        <w:t xml:space="preserve"> April</w:t>
      </w:r>
      <w:r w:rsidR="00001068" w:rsidRPr="0009668B">
        <w:rPr>
          <w:rFonts w:cs="Arial"/>
          <w:sz w:val="22"/>
          <w:szCs w:val="22"/>
        </w:rPr>
        <w:t xml:space="preserve">, </w:t>
      </w:r>
      <w:r w:rsidR="00E4013C" w:rsidRPr="0009668B">
        <w:rPr>
          <w:rFonts w:cs="Arial"/>
          <w:sz w:val="22"/>
          <w:szCs w:val="22"/>
        </w:rPr>
        <w:t>except during</w:t>
      </w:r>
      <w:r w:rsidR="00001068" w:rsidRPr="0009668B">
        <w:rPr>
          <w:rFonts w:cs="Arial"/>
          <w:sz w:val="22"/>
          <w:szCs w:val="22"/>
        </w:rPr>
        <w:t xml:space="preserve"> national wage freezes.</w:t>
      </w:r>
      <w:r w:rsidRPr="0009668B">
        <w:rPr>
          <w:rFonts w:cs="Arial"/>
          <w:sz w:val="22"/>
          <w:szCs w:val="22"/>
        </w:rPr>
        <w:t xml:space="preserve"> Increments </w:t>
      </w:r>
      <w:r w:rsidR="00420FA8" w:rsidRPr="0009668B">
        <w:rPr>
          <w:rFonts w:cs="Arial"/>
          <w:sz w:val="22"/>
          <w:szCs w:val="22"/>
        </w:rPr>
        <w:t xml:space="preserve">until the top of the </w:t>
      </w:r>
      <w:r w:rsidR="00816276" w:rsidRPr="0009668B">
        <w:rPr>
          <w:rFonts w:cs="Arial"/>
          <w:sz w:val="22"/>
          <w:szCs w:val="22"/>
        </w:rPr>
        <w:t>Band</w:t>
      </w:r>
      <w:r w:rsidR="00420FA8" w:rsidRPr="0009668B">
        <w:rPr>
          <w:rFonts w:cs="Arial"/>
          <w:sz w:val="22"/>
          <w:szCs w:val="22"/>
        </w:rPr>
        <w:t xml:space="preserve"> for the post has been reached</w:t>
      </w:r>
      <w:r w:rsidRPr="0009668B">
        <w:rPr>
          <w:rFonts w:cs="Arial"/>
          <w:sz w:val="22"/>
          <w:szCs w:val="22"/>
        </w:rPr>
        <w:t xml:space="preserve"> are automatic each April, </w:t>
      </w:r>
      <w:proofErr w:type="gramStart"/>
      <w:r w:rsidRPr="0009668B">
        <w:rPr>
          <w:rFonts w:cs="Arial"/>
          <w:sz w:val="22"/>
          <w:szCs w:val="22"/>
        </w:rPr>
        <w:t>as long as</w:t>
      </w:r>
      <w:proofErr w:type="gramEnd"/>
      <w:r w:rsidRPr="0009668B">
        <w:rPr>
          <w:rFonts w:cs="Arial"/>
          <w:sz w:val="22"/>
          <w:szCs w:val="22"/>
        </w:rPr>
        <w:t xml:space="preserve"> a minimum of six months has been completed by the time of the first increment. For example, if starting in September, the increment would be paid the following April, but if starting on 1</w:t>
      </w:r>
      <w:r w:rsidRPr="0009668B">
        <w:rPr>
          <w:rFonts w:cs="Arial"/>
          <w:sz w:val="22"/>
          <w:szCs w:val="22"/>
          <w:vertAlign w:val="superscript"/>
        </w:rPr>
        <w:t>st</w:t>
      </w:r>
      <w:r w:rsidRPr="0009668B">
        <w:rPr>
          <w:rFonts w:cs="Arial"/>
          <w:sz w:val="22"/>
          <w:szCs w:val="22"/>
        </w:rPr>
        <w:t xml:space="preserve"> December, the first increment would not be paid until six months had elapsed, that is on 1</w:t>
      </w:r>
      <w:r w:rsidRPr="0009668B">
        <w:rPr>
          <w:rFonts w:cs="Arial"/>
          <w:sz w:val="22"/>
          <w:szCs w:val="22"/>
          <w:vertAlign w:val="superscript"/>
        </w:rPr>
        <w:t>st</w:t>
      </w:r>
      <w:r w:rsidRPr="0009668B">
        <w:rPr>
          <w:rFonts w:cs="Arial"/>
          <w:sz w:val="22"/>
          <w:szCs w:val="22"/>
        </w:rPr>
        <w:t xml:space="preserve"> June.</w:t>
      </w:r>
      <w:r w:rsidRPr="00DE0371">
        <w:rPr>
          <w:rFonts w:cs="Arial"/>
          <w:sz w:val="22"/>
          <w:szCs w:val="22"/>
        </w:rPr>
        <w:t xml:space="preserve"> </w:t>
      </w:r>
    </w:p>
    <w:p w14:paraId="337CA69A" w14:textId="77777777" w:rsidR="00C9010F" w:rsidRPr="00DE0371" w:rsidRDefault="00C9010F">
      <w:pPr>
        <w:rPr>
          <w:rFonts w:cs="Arial"/>
          <w:b/>
          <w:sz w:val="22"/>
          <w:szCs w:val="22"/>
        </w:rPr>
      </w:pPr>
    </w:p>
    <w:p w14:paraId="6E05BE74" w14:textId="77777777" w:rsidR="0009668B" w:rsidRDefault="0009668B">
      <w:pPr>
        <w:rPr>
          <w:rFonts w:cs="Arial"/>
          <w:b/>
          <w:sz w:val="22"/>
          <w:szCs w:val="22"/>
        </w:rPr>
      </w:pPr>
    </w:p>
    <w:p w14:paraId="57FC5AC9" w14:textId="77777777" w:rsidR="0009668B" w:rsidRDefault="0009668B">
      <w:pPr>
        <w:rPr>
          <w:rFonts w:cs="Arial"/>
          <w:b/>
          <w:sz w:val="22"/>
          <w:szCs w:val="22"/>
        </w:rPr>
      </w:pPr>
    </w:p>
    <w:p w14:paraId="501029CD" w14:textId="6D685E73" w:rsidR="00C9010F" w:rsidRPr="00DE0371" w:rsidRDefault="00C9010F">
      <w:pPr>
        <w:rPr>
          <w:rFonts w:cs="Arial"/>
          <w:b/>
          <w:sz w:val="22"/>
          <w:szCs w:val="22"/>
        </w:rPr>
      </w:pPr>
      <w:r w:rsidRPr="00DE0371">
        <w:rPr>
          <w:rFonts w:cs="Arial"/>
          <w:b/>
          <w:sz w:val="22"/>
          <w:szCs w:val="22"/>
        </w:rPr>
        <w:lastRenderedPageBreak/>
        <w:t>Induction and Professional Development</w:t>
      </w:r>
    </w:p>
    <w:p w14:paraId="17207EBB" w14:textId="77777777" w:rsidR="00C9010F" w:rsidRDefault="00C9010F">
      <w:pPr>
        <w:rPr>
          <w:rFonts w:cs="Arial"/>
          <w:sz w:val="22"/>
          <w:szCs w:val="22"/>
        </w:rPr>
      </w:pPr>
      <w:r w:rsidRPr="00DE0371">
        <w:rPr>
          <w:rFonts w:cs="Arial"/>
          <w:sz w:val="22"/>
          <w:szCs w:val="22"/>
        </w:rPr>
        <w:t>An induction programme will be developed for the successful applicant and a programme of support and training will be given. After the induction period, a planned professional development programme will be agreed, linked to the performance review system, which is carried out in school for all staff.</w:t>
      </w:r>
    </w:p>
    <w:p w14:paraId="54AA9CEE" w14:textId="159357B7" w:rsidR="00816276" w:rsidRDefault="00816276">
      <w:pPr>
        <w:rPr>
          <w:rFonts w:cs="Arial"/>
          <w:sz w:val="22"/>
          <w:szCs w:val="22"/>
        </w:rPr>
      </w:pPr>
      <w:r>
        <w:rPr>
          <w:rFonts w:cs="Arial"/>
          <w:sz w:val="22"/>
          <w:szCs w:val="22"/>
        </w:rPr>
        <w:t xml:space="preserve">The school maintains a fund and invites staff to apply for financial contributions for any role-related training they wish to pursue privately, </w:t>
      </w:r>
      <w:r w:rsidR="008F37B9">
        <w:rPr>
          <w:rFonts w:cs="Arial"/>
          <w:sz w:val="22"/>
          <w:szCs w:val="22"/>
        </w:rPr>
        <w:t xml:space="preserve">and which is at an appropriate aspirational level to the post they hold, </w:t>
      </w:r>
      <w:r w:rsidR="0009668B">
        <w:rPr>
          <w:rFonts w:cs="Arial"/>
          <w:sz w:val="22"/>
          <w:szCs w:val="22"/>
        </w:rPr>
        <w:t>e.g.,</w:t>
      </w:r>
      <w:r w:rsidR="008F37B9">
        <w:rPr>
          <w:rFonts w:cs="Arial"/>
          <w:sz w:val="22"/>
          <w:szCs w:val="22"/>
        </w:rPr>
        <w:t xml:space="preserve"> a </w:t>
      </w:r>
      <w:r w:rsidR="000252CF">
        <w:rPr>
          <w:rFonts w:cs="Arial"/>
          <w:sz w:val="22"/>
          <w:szCs w:val="22"/>
        </w:rPr>
        <w:t>master’s</w:t>
      </w:r>
      <w:r w:rsidR="008F37B9">
        <w:rPr>
          <w:rFonts w:cs="Arial"/>
          <w:sz w:val="22"/>
          <w:szCs w:val="22"/>
        </w:rPr>
        <w:t xml:space="preserve"> degree.</w:t>
      </w:r>
    </w:p>
    <w:p w14:paraId="30533DDD" w14:textId="77777777" w:rsidR="008F37B9" w:rsidRDefault="008F37B9">
      <w:pPr>
        <w:rPr>
          <w:rFonts w:cs="Arial"/>
          <w:sz w:val="22"/>
          <w:szCs w:val="22"/>
        </w:rPr>
      </w:pPr>
    </w:p>
    <w:p w14:paraId="0479143E" w14:textId="77777777" w:rsidR="00125FA7" w:rsidRDefault="00125FA7">
      <w:pPr>
        <w:rPr>
          <w:rFonts w:cs="Arial"/>
          <w:sz w:val="22"/>
          <w:szCs w:val="22"/>
        </w:rPr>
      </w:pPr>
      <w:r>
        <w:rPr>
          <w:rFonts w:cs="Arial"/>
          <w:sz w:val="22"/>
          <w:szCs w:val="22"/>
        </w:rPr>
        <w:t>The line manager for the</w:t>
      </w:r>
      <w:r w:rsidR="00B865F8">
        <w:rPr>
          <w:rFonts w:cs="Arial"/>
          <w:sz w:val="22"/>
          <w:szCs w:val="22"/>
        </w:rPr>
        <w:t xml:space="preserve"> Senior</w:t>
      </w:r>
      <w:r>
        <w:rPr>
          <w:rFonts w:cs="Arial"/>
          <w:sz w:val="22"/>
          <w:szCs w:val="22"/>
        </w:rPr>
        <w:t xml:space="preserve"> </w:t>
      </w:r>
      <w:r w:rsidR="00816276">
        <w:rPr>
          <w:rFonts w:cs="Arial"/>
          <w:sz w:val="22"/>
          <w:szCs w:val="22"/>
        </w:rPr>
        <w:t xml:space="preserve">ICT Network </w:t>
      </w:r>
      <w:r w:rsidR="00B865F8">
        <w:rPr>
          <w:rFonts w:cs="Arial"/>
          <w:sz w:val="22"/>
          <w:szCs w:val="22"/>
        </w:rPr>
        <w:t>Technician</w:t>
      </w:r>
      <w:r w:rsidR="00816276">
        <w:rPr>
          <w:rFonts w:cs="Arial"/>
          <w:sz w:val="22"/>
          <w:szCs w:val="22"/>
        </w:rPr>
        <w:t xml:space="preserve"> is the </w:t>
      </w:r>
      <w:r w:rsidR="00B865F8">
        <w:rPr>
          <w:rFonts w:cs="Arial"/>
          <w:sz w:val="22"/>
          <w:szCs w:val="22"/>
        </w:rPr>
        <w:t>ICT Network Manager</w:t>
      </w:r>
      <w:r>
        <w:rPr>
          <w:rFonts w:cs="Arial"/>
          <w:sz w:val="22"/>
          <w:szCs w:val="22"/>
        </w:rPr>
        <w:t>, who will be responsible for performance management and review.</w:t>
      </w:r>
    </w:p>
    <w:p w14:paraId="340A308B" w14:textId="77777777" w:rsidR="009D29EC" w:rsidRDefault="009D29EC">
      <w:pPr>
        <w:rPr>
          <w:rFonts w:cs="Arial"/>
          <w:sz w:val="22"/>
          <w:szCs w:val="22"/>
        </w:rPr>
      </w:pPr>
    </w:p>
    <w:p w14:paraId="05F509CF" w14:textId="77777777" w:rsidR="00C9010F" w:rsidRPr="00DE0371" w:rsidRDefault="00C9010F">
      <w:pPr>
        <w:rPr>
          <w:rFonts w:cs="Arial"/>
          <w:b/>
          <w:sz w:val="22"/>
          <w:szCs w:val="22"/>
        </w:rPr>
      </w:pPr>
      <w:r w:rsidRPr="00DE0371">
        <w:rPr>
          <w:rFonts w:cs="Arial"/>
          <w:b/>
          <w:sz w:val="22"/>
          <w:szCs w:val="22"/>
        </w:rPr>
        <w:t>The Organisation of Staff at Stratford upon Avon School.</w:t>
      </w:r>
    </w:p>
    <w:p w14:paraId="2485FE5A" w14:textId="0E800108" w:rsidR="00E439DF" w:rsidRPr="00DE0371" w:rsidRDefault="00EE2A4E" w:rsidP="00E439DF">
      <w:pPr>
        <w:rPr>
          <w:rFonts w:cs="Arial"/>
          <w:sz w:val="22"/>
          <w:szCs w:val="22"/>
        </w:rPr>
      </w:pPr>
      <w:r>
        <w:rPr>
          <w:rFonts w:cs="Arial"/>
          <w:sz w:val="22"/>
          <w:szCs w:val="22"/>
        </w:rPr>
        <w:t xml:space="preserve">There are </w:t>
      </w:r>
      <w:r w:rsidR="005E0FC8">
        <w:rPr>
          <w:rFonts w:cs="Arial"/>
          <w:sz w:val="22"/>
          <w:szCs w:val="22"/>
        </w:rPr>
        <w:t xml:space="preserve">just </w:t>
      </w:r>
      <w:r w:rsidR="0009668B">
        <w:rPr>
          <w:rFonts w:cs="Arial"/>
          <w:sz w:val="22"/>
          <w:szCs w:val="22"/>
        </w:rPr>
        <w:t>around 210</w:t>
      </w:r>
      <w:r w:rsidR="00A85069" w:rsidRPr="00DE0371">
        <w:rPr>
          <w:rFonts w:cs="Arial"/>
          <w:sz w:val="22"/>
          <w:szCs w:val="22"/>
        </w:rPr>
        <w:t xml:space="preserve"> staff employed at the school, </w:t>
      </w:r>
      <w:r w:rsidR="00DE0371">
        <w:rPr>
          <w:rFonts w:cs="Arial"/>
          <w:sz w:val="22"/>
          <w:szCs w:val="22"/>
        </w:rPr>
        <w:t xml:space="preserve">with slightly </w:t>
      </w:r>
      <w:r w:rsidR="0009668B">
        <w:rPr>
          <w:rFonts w:cs="Arial"/>
          <w:sz w:val="22"/>
          <w:szCs w:val="22"/>
        </w:rPr>
        <w:t>under</w:t>
      </w:r>
      <w:r w:rsidR="00DE0371">
        <w:rPr>
          <w:rFonts w:cs="Arial"/>
          <w:sz w:val="22"/>
          <w:szCs w:val="22"/>
        </w:rPr>
        <w:t xml:space="preserve"> half being</w:t>
      </w:r>
      <w:r w:rsidR="00A85069" w:rsidRPr="00DE0371">
        <w:rPr>
          <w:rFonts w:cs="Arial"/>
          <w:sz w:val="22"/>
          <w:szCs w:val="22"/>
        </w:rPr>
        <w:t xml:space="preserve"> support staff.</w:t>
      </w:r>
      <w:r w:rsidR="005E0FC8">
        <w:rPr>
          <w:rFonts w:cs="Arial"/>
          <w:sz w:val="22"/>
          <w:szCs w:val="22"/>
        </w:rPr>
        <w:t xml:space="preserve"> </w:t>
      </w:r>
    </w:p>
    <w:p w14:paraId="437B865B" w14:textId="77777777" w:rsidR="00A85069" w:rsidRPr="00DE0371" w:rsidRDefault="00A85069" w:rsidP="00E439DF">
      <w:pPr>
        <w:rPr>
          <w:rFonts w:cs="Arial"/>
          <w:sz w:val="22"/>
          <w:szCs w:val="22"/>
        </w:rPr>
      </w:pPr>
      <w:r w:rsidRPr="00DE0371">
        <w:rPr>
          <w:rFonts w:cs="Arial"/>
          <w:sz w:val="22"/>
          <w:szCs w:val="22"/>
        </w:rPr>
        <w:t>We aim to be a cohesive, inclusive workforce, and we operate in a professional environment of respect, with the overriding purpose for every post in the school being to support the learning of our students.</w:t>
      </w:r>
    </w:p>
    <w:p w14:paraId="0A4029CF" w14:textId="77777777" w:rsidR="00E82035" w:rsidRDefault="00E82035" w:rsidP="00E439DF">
      <w:pPr>
        <w:rPr>
          <w:rFonts w:cs="Arial"/>
          <w:sz w:val="22"/>
          <w:szCs w:val="22"/>
        </w:rPr>
      </w:pPr>
    </w:p>
    <w:p w14:paraId="5A909655" w14:textId="556660B1" w:rsidR="007603AB" w:rsidRPr="00DE0371" w:rsidRDefault="007603AB" w:rsidP="00E439DF">
      <w:pPr>
        <w:rPr>
          <w:rFonts w:cs="Arial"/>
          <w:sz w:val="22"/>
          <w:szCs w:val="22"/>
        </w:rPr>
      </w:pPr>
      <w:r w:rsidRPr="00DE0371">
        <w:rPr>
          <w:rFonts w:cs="Arial"/>
          <w:sz w:val="22"/>
          <w:szCs w:val="22"/>
        </w:rPr>
        <w:t xml:space="preserve">We take seriously the wellbeing of our </w:t>
      </w:r>
      <w:r w:rsidR="000252CF" w:rsidRPr="00DE0371">
        <w:rPr>
          <w:rFonts w:cs="Arial"/>
          <w:sz w:val="22"/>
          <w:szCs w:val="22"/>
        </w:rPr>
        <w:t>staff and</w:t>
      </w:r>
      <w:r w:rsidRPr="00DE0371">
        <w:rPr>
          <w:rFonts w:cs="Arial"/>
          <w:sz w:val="22"/>
          <w:szCs w:val="22"/>
        </w:rPr>
        <w:t xml:space="preserve"> believe that everyone has a vital contribution to make to the life and vibrancy of the school. We operate a </w:t>
      </w:r>
      <w:r w:rsidR="0009668B" w:rsidRPr="0009668B">
        <w:rPr>
          <w:rFonts w:cs="Arial"/>
          <w:iCs/>
          <w:sz w:val="22"/>
          <w:szCs w:val="22"/>
        </w:rPr>
        <w:t>wellbeing programme</w:t>
      </w:r>
      <w:r w:rsidR="00562918" w:rsidRPr="00DE0371">
        <w:rPr>
          <w:rFonts w:cs="Arial"/>
          <w:sz w:val="22"/>
          <w:szCs w:val="22"/>
        </w:rPr>
        <w:t>;</w:t>
      </w:r>
      <w:r w:rsidRPr="00DE0371">
        <w:rPr>
          <w:rFonts w:cs="Arial"/>
          <w:sz w:val="22"/>
          <w:szCs w:val="22"/>
        </w:rPr>
        <w:t xml:space="preserve"> all staff </w:t>
      </w:r>
      <w:proofErr w:type="gramStart"/>
      <w:r w:rsidRPr="00DE0371">
        <w:rPr>
          <w:rFonts w:cs="Arial"/>
          <w:sz w:val="22"/>
          <w:szCs w:val="22"/>
        </w:rPr>
        <w:t>have the opportunity to</w:t>
      </w:r>
      <w:proofErr w:type="gramEnd"/>
      <w:r w:rsidRPr="00DE0371">
        <w:rPr>
          <w:rFonts w:cs="Arial"/>
          <w:sz w:val="22"/>
          <w:szCs w:val="22"/>
        </w:rPr>
        <w:t xml:space="preserve"> be involved in school improvement activities </w:t>
      </w:r>
      <w:r w:rsidR="000A554C" w:rsidRPr="00DE0371">
        <w:rPr>
          <w:rFonts w:cs="Arial"/>
          <w:sz w:val="22"/>
          <w:szCs w:val="22"/>
        </w:rPr>
        <w:t>and</w:t>
      </w:r>
      <w:r w:rsidR="00431AA2">
        <w:rPr>
          <w:rFonts w:cs="Arial"/>
          <w:sz w:val="22"/>
          <w:szCs w:val="22"/>
        </w:rPr>
        <w:t>,</w:t>
      </w:r>
      <w:r w:rsidR="000A554C" w:rsidRPr="00DE0371">
        <w:rPr>
          <w:rFonts w:cs="Arial"/>
          <w:sz w:val="22"/>
          <w:szCs w:val="22"/>
        </w:rPr>
        <w:t xml:space="preserve"> </w:t>
      </w:r>
      <w:r w:rsidR="00B615A1">
        <w:rPr>
          <w:rFonts w:cs="Arial"/>
          <w:sz w:val="22"/>
          <w:szCs w:val="22"/>
        </w:rPr>
        <w:t>if they wish</w:t>
      </w:r>
      <w:r w:rsidR="00431AA2">
        <w:rPr>
          <w:rFonts w:cs="Arial"/>
          <w:sz w:val="22"/>
          <w:szCs w:val="22"/>
        </w:rPr>
        <w:t>,</w:t>
      </w:r>
      <w:r w:rsidR="00B615A1">
        <w:rPr>
          <w:rFonts w:cs="Arial"/>
          <w:sz w:val="22"/>
          <w:szCs w:val="22"/>
        </w:rPr>
        <w:t xml:space="preserve"> </w:t>
      </w:r>
      <w:r w:rsidRPr="00DE0371">
        <w:rPr>
          <w:rFonts w:cs="Arial"/>
          <w:sz w:val="22"/>
          <w:szCs w:val="22"/>
        </w:rPr>
        <w:t xml:space="preserve">to contribute to </w:t>
      </w:r>
      <w:r w:rsidR="000252CF">
        <w:rPr>
          <w:rFonts w:cs="Arial"/>
          <w:sz w:val="22"/>
          <w:szCs w:val="22"/>
        </w:rPr>
        <w:t>student</w:t>
      </w:r>
      <w:r w:rsidRPr="00DE0371">
        <w:rPr>
          <w:rFonts w:cs="Arial"/>
          <w:sz w:val="22"/>
          <w:szCs w:val="22"/>
        </w:rPr>
        <w:t xml:space="preserve"> development through </w:t>
      </w:r>
      <w:r w:rsidR="00B615A1">
        <w:rPr>
          <w:rFonts w:cs="Arial"/>
          <w:sz w:val="22"/>
          <w:szCs w:val="22"/>
        </w:rPr>
        <w:t xml:space="preserve">activities such as </w:t>
      </w:r>
      <w:r w:rsidRPr="00DE0371">
        <w:rPr>
          <w:rFonts w:cs="Arial"/>
          <w:sz w:val="22"/>
          <w:szCs w:val="22"/>
        </w:rPr>
        <w:t>co-tutoring, mentoring and other areas appropriate to their role and expertise.</w:t>
      </w:r>
      <w:r w:rsidR="007C6C9E" w:rsidRPr="00DE0371">
        <w:rPr>
          <w:rFonts w:cs="Arial"/>
          <w:sz w:val="22"/>
          <w:szCs w:val="22"/>
        </w:rPr>
        <w:t xml:space="preserve"> Other opportunities involve running extra-curricular clubs, accompanying school trips, leading an assembly, getting involved in sport (</w:t>
      </w:r>
      <w:r w:rsidR="000252CF" w:rsidRPr="00DE0371">
        <w:rPr>
          <w:rFonts w:cs="Arial"/>
          <w:sz w:val="22"/>
          <w:szCs w:val="22"/>
        </w:rPr>
        <w:t>e.g.,</w:t>
      </w:r>
      <w:r w:rsidR="007C6C9E" w:rsidRPr="00DE0371">
        <w:rPr>
          <w:rFonts w:cs="Arial"/>
          <w:sz w:val="22"/>
          <w:szCs w:val="22"/>
        </w:rPr>
        <w:t xml:space="preserve"> staff half-marathon team</w:t>
      </w:r>
      <w:r w:rsidR="00107CEF">
        <w:rPr>
          <w:rFonts w:cs="Arial"/>
          <w:sz w:val="22"/>
          <w:szCs w:val="22"/>
        </w:rPr>
        <w:t xml:space="preserve"> and weekend cycling events</w:t>
      </w:r>
      <w:r w:rsidR="007C6C9E" w:rsidRPr="00DE0371">
        <w:rPr>
          <w:rFonts w:cs="Arial"/>
          <w:sz w:val="22"/>
          <w:szCs w:val="22"/>
        </w:rPr>
        <w:t>), and participating in staff social events.</w:t>
      </w:r>
    </w:p>
    <w:p w14:paraId="77E41431" w14:textId="77777777" w:rsidR="00A85069" w:rsidRPr="00DE0371" w:rsidRDefault="00A85069" w:rsidP="00E439DF">
      <w:pPr>
        <w:rPr>
          <w:rFonts w:cs="Arial"/>
          <w:sz w:val="22"/>
          <w:szCs w:val="22"/>
        </w:rPr>
      </w:pPr>
    </w:p>
    <w:p w14:paraId="03E7896D" w14:textId="77777777" w:rsidR="00562918" w:rsidRPr="00DE0371" w:rsidRDefault="00562918" w:rsidP="00E439DF">
      <w:pPr>
        <w:rPr>
          <w:rFonts w:cs="Arial"/>
          <w:b/>
          <w:sz w:val="22"/>
          <w:szCs w:val="22"/>
        </w:rPr>
      </w:pPr>
      <w:r w:rsidRPr="00DE0371">
        <w:rPr>
          <w:rFonts w:cs="Arial"/>
          <w:b/>
          <w:sz w:val="22"/>
          <w:szCs w:val="22"/>
        </w:rPr>
        <w:t>Start Date</w:t>
      </w:r>
    </w:p>
    <w:p w14:paraId="648FC42E" w14:textId="77777777" w:rsidR="00562918" w:rsidRPr="00DE0371" w:rsidRDefault="00562918" w:rsidP="00E439DF">
      <w:pPr>
        <w:rPr>
          <w:rFonts w:cs="Arial"/>
          <w:sz w:val="22"/>
          <w:szCs w:val="22"/>
        </w:rPr>
      </w:pPr>
      <w:r w:rsidRPr="00DE0371">
        <w:rPr>
          <w:rFonts w:cs="Arial"/>
          <w:sz w:val="22"/>
          <w:szCs w:val="22"/>
        </w:rPr>
        <w:t xml:space="preserve">It is anticipated that the successful candidate will be able to start </w:t>
      </w:r>
      <w:r w:rsidR="00D04B65">
        <w:rPr>
          <w:rFonts w:cs="Arial"/>
          <w:sz w:val="22"/>
          <w:szCs w:val="22"/>
        </w:rPr>
        <w:t>as soon as possible following appointment</w:t>
      </w:r>
      <w:r w:rsidRPr="00DE0371">
        <w:rPr>
          <w:rFonts w:cs="Arial"/>
          <w:sz w:val="22"/>
          <w:szCs w:val="22"/>
        </w:rPr>
        <w:t xml:space="preserve">. </w:t>
      </w:r>
      <w:r w:rsidR="0011198D">
        <w:rPr>
          <w:rFonts w:cs="Arial"/>
          <w:sz w:val="22"/>
          <w:szCs w:val="22"/>
        </w:rPr>
        <w:t xml:space="preserve">However, </w:t>
      </w:r>
      <w:r w:rsidRPr="00DE0371">
        <w:rPr>
          <w:rFonts w:cs="Arial"/>
          <w:sz w:val="22"/>
          <w:szCs w:val="22"/>
        </w:rPr>
        <w:t xml:space="preserve">we will always appoint the individual </w:t>
      </w:r>
      <w:r w:rsidR="003643CF">
        <w:rPr>
          <w:rFonts w:cs="Arial"/>
          <w:sz w:val="22"/>
          <w:szCs w:val="22"/>
        </w:rPr>
        <w:t xml:space="preserve">whom </w:t>
      </w:r>
      <w:r w:rsidRPr="00DE0371">
        <w:rPr>
          <w:rFonts w:cs="Arial"/>
          <w:sz w:val="22"/>
          <w:szCs w:val="22"/>
        </w:rPr>
        <w:t xml:space="preserve">we believe to be the best person for the job, and if </w:t>
      </w:r>
      <w:r w:rsidR="003643CF">
        <w:rPr>
          <w:rFonts w:cs="Arial"/>
          <w:sz w:val="22"/>
          <w:szCs w:val="22"/>
        </w:rPr>
        <w:t>there is</w:t>
      </w:r>
      <w:r w:rsidRPr="00DE0371">
        <w:rPr>
          <w:rFonts w:cs="Arial"/>
          <w:sz w:val="22"/>
          <w:szCs w:val="22"/>
        </w:rPr>
        <w:t xml:space="preserve"> a </w:t>
      </w:r>
      <w:r w:rsidR="00107CEF">
        <w:rPr>
          <w:rFonts w:cs="Arial"/>
          <w:sz w:val="22"/>
          <w:szCs w:val="22"/>
        </w:rPr>
        <w:t>period</w:t>
      </w:r>
      <w:r w:rsidRPr="00DE0371">
        <w:rPr>
          <w:rFonts w:cs="Arial"/>
          <w:sz w:val="22"/>
          <w:szCs w:val="22"/>
        </w:rPr>
        <w:t xml:space="preserve"> whilst </w:t>
      </w:r>
      <w:r w:rsidR="003643CF">
        <w:rPr>
          <w:rFonts w:cs="Arial"/>
          <w:sz w:val="22"/>
          <w:szCs w:val="22"/>
        </w:rPr>
        <w:t xml:space="preserve">extended </w:t>
      </w:r>
      <w:r w:rsidRPr="00DE0371">
        <w:rPr>
          <w:rFonts w:cs="Arial"/>
          <w:sz w:val="22"/>
          <w:szCs w:val="22"/>
        </w:rPr>
        <w:t>notice is worked</w:t>
      </w:r>
      <w:r w:rsidR="00E97C13">
        <w:rPr>
          <w:rFonts w:cs="Arial"/>
          <w:sz w:val="22"/>
          <w:szCs w:val="22"/>
        </w:rPr>
        <w:t>,</w:t>
      </w:r>
      <w:r w:rsidRPr="00DE0371">
        <w:rPr>
          <w:rFonts w:cs="Arial"/>
          <w:sz w:val="22"/>
          <w:szCs w:val="22"/>
        </w:rPr>
        <w:t xml:space="preserve"> then </w:t>
      </w:r>
      <w:r w:rsidR="00107CEF">
        <w:rPr>
          <w:rFonts w:cs="Arial"/>
          <w:sz w:val="22"/>
          <w:szCs w:val="22"/>
        </w:rPr>
        <w:t xml:space="preserve">we fully </w:t>
      </w:r>
      <w:r w:rsidRPr="00DE0371">
        <w:rPr>
          <w:rFonts w:cs="Arial"/>
          <w:sz w:val="22"/>
          <w:szCs w:val="22"/>
        </w:rPr>
        <w:t>accept</w:t>
      </w:r>
      <w:r w:rsidR="00107CEF">
        <w:rPr>
          <w:rFonts w:cs="Arial"/>
          <w:sz w:val="22"/>
          <w:szCs w:val="22"/>
        </w:rPr>
        <w:t xml:space="preserve"> the delay</w:t>
      </w:r>
      <w:r w:rsidRPr="00DE0371">
        <w:rPr>
          <w:rFonts w:cs="Arial"/>
          <w:sz w:val="22"/>
          <w:szCs w:val="22"/>
        </w:rPr>
        <w:t>.</w:t>
      </w:r>
    </w:p>
    <w:p w14:paraId="7A6611A4" w14:textId="77777777" w:rsidR="00562918" w:rsidRPr="00DE0371" w:rsidRDefault="00562918" w:rsidP="00E439DF">
      <w:pPr>
        <w:rPr>
          <w:rFonts w:cs="Arial"/>
          <w:sz w:val="22"/>
          <w:szCs w:val="22"/>
        </w:rPr>
      </w:pPr>
    </w:p>
    <w:p w14:paraId="38BFC73A" w14:textId="77777777" w:rsidR="00E439DF" w:rsidRPr="00DE0371" w:rsidRDefault="00E439DF" w:rsidP="00E439DF">
      <w:pPr>
        <w:rPr>
          <w:rFonts w:cs="Arial"/>
          <w:b/>
          <w:sz w:val="22"/>
          <w:szCs w:val="22"/>
        </w:rPr>
      </w:pPr>
      <w:r w:rsidRPr="00DE0371">
        <w:rPr>
          <w:rFonts w:cs="Arial"/>
          <w:b/>
          <w:sz w:val="22"/>
          <w:szCs w:val="22"/>
        </w:rPr>
        <w:t>Interviews</w:t>
      </w:r>
    </w:p>
    <w:p w14:paraId="304ABF48" w14:textId="77777777" w:rsidR="00E439DF" w:rsidRPr="00DE0371" w:rsidRDefault="00B615A1" w:rsidP="00E439DF">
      <w:pPr>
        <w:rPr>
          <w:rFonts w:cs="Arial"/>
          <w:sz w:val="22"/>
          <w:szCs w:val="22"/>
        </w:rPr>
      </w:pPr>
      <w:r>
        <w:rPr>
          <w:rFonts w:cs="Arial"/>
          <w:sz w:val="22"/>
          <w:szCs w:val="22"/>
        </w:rPr>
        <w:t>I</w:t>
      </w:r>
      <w:r w:rsidR="00E439DF" w:rsidRPr="00DE0371">
        <w:rPr>
          <w:rFonts w:cs="Arial"/>
          <w:sz w:val="22"/>
          <w:szCs w:val="22"/>
        </w:rPr>
        <w:t xml:space="preserve">nterviews </w:t>
      </w:r>
      <w:r>
        <w:rPr>
          <w:rFonts w:cs="Arial"/>
          <w:sz w:val="22"/>
          <w:szCs w:val="22"/>
        </w:rPr>
        <w:t xml:space="preserve">are normally held </w:t>
      </w:r>
      <w:r w:rsidR="00E439DF" w:rsidRPr="00DE0371">
        <w:rPr>
          <w:rFonts w:cs="Arial"/>
          <w:sz w:val="22"/>
          <w:szCs w:val="22"/>
        </w:rPr>
        <w:t xml:space="preserve">within 2 weeks of the closing date for applications. </w:t>
      </w:r>
    </w:p>
    <w:p w14:paraId="3E990460" w14:textId="77777777" w:rsidR="00C9010F" w:rsidRPr="00DE0371" w:rsidRDefault="00001068">
      <w:pPr>
        <w:rPr>
          <w:rFonts w:cs="Arial"/>
          <w:sz w:val="22"/>
          <w:szCs w:val="22"/>
        </w:rPr>
      </w:pPr>
      <w:r w:rsidRPr="00DE0371">
        <w:rPr>
          <w:rFonts w:cs="Arial"/>
          <w:sz w:val="22"/>
          <w:szCs w:val="22"/>
        </w:rPr>
        <w:t>Stratford</w:t>
      </w:r>
      <w:r w:rsidR="00431AA2">
        <w:rPr>
          <w:rFonts w:cs="Arial"/>
          <w:sz w:val="22"/>
          <w:szCs w:val="22"/>
        </w:rPr>
        <w:t xml:space="preserve"> upon </w:t>
      </w:r>
      <w:r w:rsidRPr="00DE0371">
        <w:rPr>
          <w:rFonts w:cs="Arial"/>
          <w:sz w:val="22"/>
          <w:szCs w:val="22"/>
        </w:rPr>
        <w:t>Avon School</w:t>
      </w:r>
      <w:r w:rsidR="00ED54E8" w:rsidRPr="00DE0371">
        <w:rPr>
          <w:rFonts w:cs="Arial"/>
          <w:sz w:val="22"/>
          <w:szCs w:val="22"/>
        </w:rPr>
        <w:t xml:space="preserve"> is</w:t>
      </w:r>
      <w:r w:rsidR="00C9010F" w:rsidRPr="00DE0371">
        <w:rPr>
          <w:rFonts w:cs="Arial"/>
          <w:sz w:val="22"/>
          <w:szCs w:val="22"/>
        </w:rPr>
        <w:t xml:space="preserve"> a friendly school, with high expectations for the attainment and behaviour of our students, and with a supportive ethos for all staff. </w:t>
      </w:r>
    </w:p>
    <w:p w14:paraId="0F499AD7" w14:textId="77777777" w:rsidR="00C9010F" w:rsidRPr="00DE0371" w:rsidRDefault="00C9010F">
      <w:pPr>
        <w:rPr>
          <w:rFonts w:cs="Arial"/>
          <w:sz w:val="22"/>
          <w:szCs w:val="22"/>
        </w:rPr>
      </w:pPr>
    </w:p>
    <w:p w14:paraId="15C5D3EB" w14:textId="7D75E5E7" w:rsidR="00C9010F" w:rsidRPr="00DE0371" w:rsidRDefault="00E16D3C">
      <w:pPr>
        <w:rPr>
          <w:rFonts w:cs="Arial"/>
          <w:sz w:val="22"/>
          <w:szCs w:val="22"/>
        </w:rPr>
      </w:pPr>
      <w:r>
        <w:rPr>
          <w:rFonts w:cs="Arial"/>
          <w:sz w:val="22"/>
          <w:szCs w:val="22"/>
        </w:rPr>
        <w:t>We</w:t>
      </w:r>
      <w:r w:rsidR="00C9010F" w:rsidRPr="00DE0371">
        <w:rPr>
          <w:rFonts w:cs="Arial"/>
          <w:sz w:val="22"/>
          <w:szCs w:val="22"/>
        </w:rPr>
        <w:t xml:space="preserve"> hope you find th</w:t>
      </w:r>
      <w:r w:rsidR="00D53E93" w:rsidRPr="00DE0371">
        <w:rPr>
          <w:rFonts w:cs="Arial"/>
          <w:sz w:val="22"/>
          <w:szCs w:val="22"/>
        </w:rPr>
        <w:t>is</w:t>
      </w:r>
      <w:r w:rsidR="00C9010F" w:rsidRPr="00DE0371">
        <w:rPr>
          <w:rFonts w:cs="Arial"/>
          <w:sz w:val="22"/>
          <w:szCs w:val="22"/>
        </w:rPr>
        <w:t xml:space="preserve"> opportunit</w:t>
      </w:r>
      <w:r w:rsidR="00D53E93" w:rsidRPr="00DE0371">
        <w:rPr>
          <w:rFonts w:cs="Arial"/>
          <w:sz w:val="22"/>
          <w:szCs w:val="22"/>
        </w:rPr>
        <w:t>y</w:t>
      </w:r>
      <w:r w:rsidR="00C9010F" w:rsidRPr="00DE0371">
        <w:rPr>
          <w:rFonts w:cs="Arial"/>
          <w:sz w:val="22"/>
          <w:szCs w:val="22"/>
        </w:rPr>
        <w:t xml:space="preserve"> of interest, and we look forward to receiving your completed application form. Meanwhile if you have any questions or queries a</w:t>
      </w:r>
      <w:r>
        <w:rPr>
          <w:rFonts w:cs="Arial"/>
          <w:sz w:val="22"/>
          <w:szCs w:val="22"/>
        </w:rPr>
        <w:t xml:space="preserve">bout the post, please contact </w:t>
      </w:r>
      <w:r w:rsidR="000252CF">
        <w:rPr>
          <w:rFonts w:cs="Arial"/>
          <w:sz w:val="22"/>
          <w:szCs w:val="22"/>
        </w:rPr>
        <w:t>me</w:t>
      </w:r>
      <w:r w:rsidR="00C9010F" w:rsidRPr="00DE0371">
        <w:rPr>
          <w:rFonts w:cs="Arial"/>
          <w:sz w:val="22"/>
          <w:szCs w:val="22"/>
        </w:rPr>
        <w:t xml:space="preserve"> at the school, telephone 01789 268051.</w:t>
      </w:r>
    </w:p>
    <w:p w14:paraId="615F9F7B" w14:textId="77777777" w:rsidR="00C9010F" w:rsidRDefault="00C9010F">
      <w:pPr>
        <w:rPr>
          <w:rFonts w:cs="Arial"/>
          <w:sz w:val="22"/>
          <w:szCs w:val="22"/>
        </w:rPr>
      </w:pPr>
    </w:p>
    <w:p w14:paraId="703D8EFE" w14:textId="12A86C0D" w:rsidR="000252CF" w:rsidRDefault="000252CF">
      <w:pPr>
        <w:rPr>
          <w:rFonts w:cs="Arial"/>
          <w:sz w:val="22"/>
          <w:szCs w:val="22"/>
        </w:rPr>
      </w:pPr>
      <w:r>
        <w:rPr>
          <w:rFonts w:cs="Arial"/>
          <w:sz w:val="22"/>
          <w:szCs w:val="22"/>
        </w:rPr>
        <w:t>Mark Grundy</w:t>
      </w:r>
    </w:p>
    <w:p w14:paraId="2DD59245" w14:textId="618E91B1" w:rsidR="000252CF" w:rsidRDefault="000252CF">
      <w:pPr>
        <w:rPr>
          <w:rFonts w:cs="Arial"/>
          <w:sz w:val="22"/>
          <w:szCs w:val="22"/>
        </w:rPr>
      </w:pPr>
      <w:r>
        <w:rPr>
          <w:rFonts w:cs="Arial"/>
          <w:sz w:val="22"/>
          <w:szCs w:val="22"/>
        </w:rPr>
        <w:t>ICT Network Manager</w:t>
      </w:r>
    </w:p>
    <w:p w14:paraId="2C762BF8" w14:textId="0B58318C" w:rsidR="00C9010F" w:rsidRPr="00384518" w:rsidRDefault="005314FA">
      <w:pPr>
        <w:rPr>
          <w:rFonts w:ascii="Times New Roman" w:hAnsi="Times New Roman"/>
          <w:sz w:val="22"/>
          <w:szCs w:val="22"/>
        </w:rPr>
      </w:pPr>
      <w:r>
        <w:rPr>
          <w:rFonts w:cs="Arial"/>
          <w:sz w:val="22"/>
          <w:szCs w:val="22"/>
        </w:rPr>
        <w:t>October</w:t>
      </w:r>
      <w:r w:rsidR="00B865F8">
        <w:rPr>
          <w:rFonts w:cs="Arial"/>
          <w:sz w:val="22"/>
          <w:szCs w:val="22"/>
        </w:rPr>
        <w:t xml:space="preserve"> 2023</w:t>
      </w:r>
    </w:p>
    <w:sectPr w:rsidR="00C9010F" w:rsidRPr="00384518" w:rsidSect="001A2D9B">
      <w:pgSz w:w="11909" w:h="16834" w:code="9"/>
      <w:pgMar w:top="720" w:right="720" w:bottom="720" w:left="720" w:header="720" w:footer="43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E31"/>
    <w:multiLevelType w:val="singleLevel"/>
    <w:tmpl w:val="08090011"/>
    <w:lvl w:ilvl="0">
      <w:start w:val="1"/>
      <w:numFmt w:val="decimal"/>
      <w:lvlText w:val="%1)"/>
      <w:lvlJc w:val="left"/>
      <w:pPr>
        <w:tabs>
          <w:tab w:val="num" w:pos="360"/>
        </w:tabs>
        <w:ind w:left="360" w:hanging="360"/>
      </w:pPr>
    </w:lvl>
  </w:abstractNum>
  <w:abstractNum w:abstractNumId="1" w15:restartNumberingAfterBreak="0">
    <w:nsid w:val="1B663EDB"/>
    <w:multiLevelType w:val="hybridMultilevel"/>
    <w:tmpl w:val="2A8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D3A1B"/>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284103A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2C40D87"/>
    <w:multiLevelType w:val="singleLevel"/>
    <w:tmpl w:val="08090011"/>
    <w:lvl w:ilvl="0">
      <w:start w:val="1"/>
      <w:numFmt w:val="decimal"/>
      <w:lvlText w:val="%1)"/>
      <w:lvlJc w:val="left"/>
      <w:pPr>
        <w:tabs>
          <w:tab w:val="num" w:pos="360"/>
        </w:tabs>
        <w:ind w:left="360" w:hanging="360"/>
      </w:pPr>
    </w:lvl>
  </w:abstractNum>
  <w:abstractNum w:abstractNumId="5" w15:restartNumberingAfterBreak="0">
    <w:nsid w:val="507F4EFF"/>
    <w:multiLevelType w:val="singleLevel"/>
    <w:tmpl w:val="08090011"/>
    <w:lvl w:ilvl="0">
      <w:start w:val="1"/>
      <w:numFmt w:val="decimal"/>
      <w:lvlText w:val="%1)"/>
      <w:lvlJc w:val="left"/>
      <w:pPr>
        <w:tabs>
          <w:tab w:val="num" w:pos="360"/>
        </w:tabs>
        <w:ind w:left="360" w:hanging="360"/>
      </w:pPr>
    </w:lvl>
  </w:abstractNum>
  <w:abstractNum w:abstractNumId="6" w15:restartNumberingAfterBreak="0">
    <w:nsid w:val="73B666AD"/>
    <w:multiLevelType w:val="singleLevel"/>
    <w:tmpl w:val="08090011"/>
    <w:lvl w:ilvl="0">
      <w:start w:val="1"/>
      <w:numFmt w:val="decimal"/>
      <w:lvlText w:val="%1)"/>
      <w:lvlJc w:val="left"/>
      <w:pPr>
        <w:tabs>
          <w:tab w:val="num" w:pos="360"/>
        </w:tabs>
        <w:ind w:left="360" w:hanging="360"/>
      </w:pPr>
    </w:lvl>
  </w:abstractNum>
  <w:num w:numId="1" w16cid:durableId="285047574">
    <w:abstractNumId w:val="6"/>
  </w:num>
  <w:num w:numId="2" w16cid:durableId="1372606163">
    <w:abstractNumId w:val="5"/>
  </w:num>
  <w:num w:numId="3" w16cid:durableId="945498446">
    <w:abstractNumId w:val="4"/>
  </w:num>
  <w:num w:numId="4" w16cid:durableId="1417286996">
    <w:abstractNumId w:val="2"/>
  </w:num>
  <w:num w:numId="5" w16cid:durableId="1674450774">
    <w:abstractNumId w:val="0"/>
  </w:num>
  <w:num w:numId="6" w16cid:durableId="1620724457">
    <w:abstractNumId w:val="3"/>
  </w:num>
  <w:num w:numId="7" w16cid:durableId="52856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7E"/>
    <w:rsid w:val="00001068"/>
    <w:rsid w:val="0001628B"/>
    <w:rsid w:val="000252CF"/>
    <w:rsid w:val="0005791B"/>
    <w:rsid w:val="00064B22"/>
    <w:rsid w:val="000840EC"/>
    <w:rsid w:val="00087ECC"/>
    <w:rsid w:val="0009668B"/>
    <w:rsid w:val="000A554C"/>
    <w:rsid w:val="000C4D32"/>
    <w:rsid w:val="0010443D"/>
    <w:rsid w:val="00107CEF"/>
    <w:rsid w:val="0011198D"/>
    <w:rsid w:val="00112B8A"/>
    <w:rsid w:val="001241DF"/>
    <w:rsid w:val="0012535F"/>
    <w:rsid w:val="00125FA7"/>
    <w:rsid w:val="001316A5"/>
    <w:rsid w:val="00164010"/>
    <w:rsid w:val="00195B16"/>
    <w:rsid w:val="001A2D9B"/>
    <w:rsid w:val="001A3C7C"/>
    <w:rsid w:val="001A654E"/>
    <w:rsid w:val="001B4667"/>
    <w:rsid w:val="00214590"/>
    <w:rsid w:val="00214FD7"/>
    <w:rsid w:val="00216D8B"/>
    <w:rsid w:val="00221EE2"/>
    <w:rsid w:val="0022234B"/>
    <w:rsid w:val="002571EA"/>
    <w:rsid w:val="00265671"/>
    <w:rsid w:val="0026678B"/>
    <w:rsid w:val="00272B2B"/>
    <w:rsid w:val="00280AF9"/>
    <w:rsid w:val="0028315F"/>
    <w:rsid w:val="00284266"/>
    <w:rsid w:val="00285346"/>
    <w:rsid w:val="002A0C64"/>
    <w:rsid w:val="002B38C6"/>
    <w:rsid w:val="002B4FDC"/>
    <w:rsid w:val="002C0F8E"/>
    <w:rsid w:val="002D4546"/>
    <w:rsid w:val="00302C2B"/>
    <w:rsid w:val="00332696"/>
    <w:rsid w:val="0034144C"/>
    <w:rsid w:val="00363C5F"/>
    <w:rsid w:val="003643CF"/>
    <w:rsid w:val="00364B62"/>
    <w:rsid w:val="003675DB"/>
    <w:rsid w:val="0037734B"/>
    <w:rsid w:val="00383091"/>
    <w:rsid w:val="00384518"/>
    <w:rsid w:val="003B2A84"/>
    <w:rsid w:val="003C65E8"/>
    <w:rsid w:val="003D1136"/>
    <w:rsid w:val="003D6564"/>
    <w:rsid w:val="003D7C3B"/>
    <w:rsid w:val="003E54CC"/>
    <w:rsid w:val="003F07F9"/>
    <w:rsid w:val="0041226B"/>
    <w:rsid w:val="00420FA8"/>
    <w:rsid w:val="00431AA2"/>
    <w:rsid w:val="004434B5"/>
    <w:rsid w:val="00447FB9"/>
    <w:rsid w:val="004B5009"/>
    <w:rsid w:val="004C3D02"/>
    <w:rsid w:val="004E6219"/>
    <w:rsid w:val="004F61C3"/>
    <w:rsid w:val="00514B02"/>
    <w:rsid w:val="00516247"/>
    <w:rsid w:val="00520A6F"/>
    <w:rsid w:val="005314FA"/>
    <w:rsid w:val="00534257"/>
    <w:rsid w:val="00536A9F"/>
    <w:rsid w:val="00537858"/>
    <w:rsid w:val="0055669D"/>
    <w:rsid w:val="00557F81"/>
    <w:rsid w:val="0056027D"/>
    <w:rsid w:val="00562918"/>
    <w:rsid w:val="005731F8"/>
    <w:rsid w:val="0058346C"/>
    <w:rsid w:val="005B1484"/>
    <w:rsid w:val="005B50B1"/>
    <w:rsid w:val="005B79EC"/>
    <w:rsid w:val="005E0FC8"/>
    <w:rsid w:val="005E6DC2"/>
    <w:rsid w:val="00601CAA"/>
    <w:rsid w:val="00602250"/>
    <w:rsid w:val="006106CE"/>
    <w:rsid w:val="0062181E"/>
    <w:rsid w:val="006C00A1"/>
    <w:rsid w:val="006C5343"/>
    <w:rsid w:val="006F1D7A"/>
    <w:rsid w:val="0071503B"/>
    <w:rsid w:val="00715D5B"/>
    <w:rsid w:val="007260BA"/>
    <w:rsid w:val="0073372E"/>
    <w:rsid w:val="00746FFD"/>
    <w:rsid w:val="007603AB"/>
    <w:rsid w:val="00762047"/>
    <w:rsid w:val="007759C1"/>
    <w:rsid w:val="00781BE0"/>
    <w:rsid w:val="007850D0"/>
    <w:rsid w:val="007871E8"/>
    <w:rsid w:val="0079408A"/>
    <w:rsid w:val="00794870"/>
    <w:rsid w:val="00796AD0"/>
    <w:rsid w:val="007C5286"/>
    <w:rsid w:val="007C6C9E"/>
    <w:rsid w:val="007E1E67"/>
    <w:rsid w:val="007E475D"/>
    <w:rsid w:val="007E6B6A"/>
    <w:rsid w:val="007F59AA"/>
    <w:rsid w:val="00816276"/>
    <w:rsid w:val="00872DB4"/>
    <w:rsid w:val="00882C47"/>
    <w:rsid w:val="008B5E73"/>
    <w:rsid w:val="008B7397"/>
    <w:rsid w:val="008F37B9"/>
    <w:rsid w:val="00906D0B"/>
    <w:rsid w:val="00912F88"/>
    <w:rsid w:val="00934D03"/>
    <w:rsid w:val="00945DC2"/>
    <w:rsid w:val="00961407"/>
    <w:rsid w:val="0096702A"/>
    <w:rsid w:val="009A0BD1"/>
    <w:rsid w:val="009A794F"/>
    <w:rsid w:val="009B51D5"/>
    <w:rsid w:val="009D29EC"/>
    <w:rsid w:val="009D5EB5"/>
    <w:rsid w:val="009E7FB2"/>
    <w:rsid w:val="00A52BF8"/>
    <w:rsid w:val="00A61403"/>
    <w:rsid w:val="00A85069"/>
    <w:rsid w:val="00A94F6C"/>
    <w:rsid w:val="00A96AED"/>
    <w:rsid w:val="00AA70AF"/>
    <w:rsid w:val="00AC4219"/>
    <w:rsid w:val="00AD098C"/>
    <w:rsid w:val="00AE4D0C"/>
    <w:rsid w:val="00B06F96"/>
    <w:rsid w:val="00B415E5"/>
    <w:rsid w:val="00B450F8"/>
    <w:rsid w:val="00B52860"/>
    <w:rsid w:val="00B615A1"/>
    <w:rsid w:val="00B71B82"/>
    <w:rsid w:val="00B734E9"/>
    <w:rsid w:val="00B8172A"/>
    <w:rsid w:val="00B865F8"/>
    <w:rsid w:val="00B8715C"/>
    <w:rsid w:val="00B97BEA"/>
    <w:rsid w:val="00BA22D6"/>
    <w:rsid w:val="00BA6FE6"/>
    <w:rsid w:val="00BE615B"/>
    <w:rsid w:val="00BE72FE"/>
    <w:rsid w:val="00C266BB"/>
    <w:rsid w:val="00C34FC6"/>
    <w:rsid w:val="00C518A2"/>
    <w:rsid w:val="00C52248"/>
    <w:rsid w:val="00C6033C"/>
    <w:rsid w:val="00C64330"/>
    <w:rsid w:val="00C9010F"/>
    <w:rsid w:val="00CB2995"/>
    <w:rsid w:val="00CC3CAA"/>
    <w:rsid w:val="00CD247B"/>
    <w:rsid w:val="00CE7EE3"/>
    <w:rsid w:val="00CF7AFE"/>
    <w:rsid w:val="00D04B65"/>
    <w:rsid w:val="00D34CB7"/>
    <w:rsid w:val="00D36B5D"/>
    <w:rsid w:val="00D52A59"/>
    <w:rsid w:val="00D53E93"/>
    <w:rsid w:val="00D54E61"/>
    <w:rsid w:val="00D84360"/>
    <w:rsid w:val="00DB1618"/>
    <w:rsid w:val="00DB4299"/>
    <w:rsid w:val="00DC1E5C"/>
    <w:rsid w:val="00DC2DE2"/>
    <w:rsid w:val="00DD0A1C"/>
    <w:rsid w:val="00DE0371"/>
    <w:rsid w:val="00DE0629"/>
    <w:rsid w:val="00DE4B40"/>
    <w:rsid w:val="00DE7ECE"/>
    <w:rsid w:val="00DF2919"/>
    <w:rsid w:val="00DF5818"/>
    <w:rsid w:val="00E03DF9"/>
    <w:rsid w:val="00E16D3C"/>
    <w:rsid w:val="00E21BDF"/>
    <w:rsid w:val="00E4013C"/>
    <w:rsid w:val="00E407D3"/>
    <w:rsid w:val="00E4331D"/>
    <w:rsid w:val="00E439DF"/>
    <w:rsid w:val="00E72F01"/>
    <w:rsid w:val="00E73F52"/>
    <w:rsid w:val="00E77096"/>
    <w:rsid w:val="00E82035"/>
    <w:rsid w:val="00E8454C"/>
    <w:rsid w:val="00E91392"/>
    <w:rsid w:val="00E97C13"/>
    <w:rsid w:val="00EB035D"/>
    <w:rsid w:val="00EB19DB"/>
    <w:rsid w:val="00EC04D6"/>
    <w:rsid w:val="00ED54E8"/>
    <w:rsid w:val="00EE2755"/>
    <w:rsid w:val="00EE2A4E"/>
    <w:rsid w:val="00EF3C7B"/>
    <w:rsid w:val="00EF5AD2"/>
    <w:rsid w:val="00F0631E"/>
    <w:rsid w:val="00F167F1"/>
    <w:rsid w:val="00F1788E"/>
    <w:rsid w:val="00F210E8"/>
    <w:rsid w:val="00F44A7E"/>
    <w:rsid w:val="00F545DA"/>
    <w:rsid w:val="00F63882"/>
    <w:rsid w:val="00F77738"/>
    <w:rsid w:val="00F809A3"/>
    <w:rsid w:val="00FE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8A1BE"/>
  <w15:chartTrackingRefBased/>
  <w15:docId w15:val="{F1CA7325-527E-4EC2-9526-24BBA728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50"/>
    <w:rPr>
      <w:rFonts w:ascii="Arial" w:hAnsi="Arial"/>
      <w:sz w:val="24"/>
    </w:rPr>
  </w:style>
  <w:style w:type="paragraph" w:styleId="Heading1">
    <w:name w:val="heading 1"/>
    <w:basedOn w:val="Normal"/>
    <w:next w:val="Normal"/>
    <w:qFormat/>
    <w:rsid w:val="00602250"/>
    <w:pPr>
      <w:keepNext/>
      <w:outlineLvl w:val="0"/>
    </w:pPr>
    <w:rPr>
      <w:b/>
      <w:sz w:val="22"/>
      <w:lang w:val="en-US"/>
    </w:rPr>
  </w:style>
  <w:style w:type="paragraph" w:styleId="Heading2">
    <w:name w:val="heading 2"/>
    <w:basedOn w:val="Normal"/>
    <w:next w:val="Normal"/>
    <w:qFormat/>
    <w:rsid w:val="00602250"/>
    <w:pPr>
      <w:keepNext/>
      <w:outlineLvl w:val="1"/>
    </w:pPr>
    <w:rPr>
      <w:b/>
      <w:sz w:val="22"/>
      <w:u w:val="single"/>
      <w:lang w:val="en-US"/>
    </w:rPr>
  </w:style>
  <w:style w:type="paragraph" w:styleId="Heading3">
    <w:name w:val="heading 3"/>
    <w:basedOn w:val="Normal"/>
    <w:next w:val="Normal"/>
    <w:qFormat/>
    <w:rsid w:val="00602250"/>
    <w:pPr>
      <w:keepNext/>
      <w:outlineLvl w:val="2"/>
    </w:pPr>
    <w:rPr>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41DF"/>
    <w:rPr>
      <w:color w:val="0000FF"/>
      <w:u w:val="single"/>
    </w:rPr>
  </w:style>
  <w:style w:type="character" w:styleId="FollowedHyperlink">
    <w:name w:val="FollowedHyperlink"/>
    <w:rsid w:val="00D34CB7"/>
    <w:rPr>
      <w:color w:val="800080"/>
      <w:u w:val="single"/>
    </w:rPr>
  </w:style>
  <w:style w:type="paragraph" w:styleId="BalloonText">
    <w:name w:val="Balloon Text"/>
    <w:basedOn w:val="Normal"/>
    <w:link w:val="BalloonTextChar"/>
    <w:rsid w:val="001B4667"/>
    <w:rPr>
      <w:rFonts w:ascii="Tahoma" w:hAnsi="Tahoma" w:cs="Tahoma"/>
      <w:sz w:val="16"/>
      <w:szCs w:val="16"/>
    </w:rPr>
  </w:style>
  <w:style w:type="character" w:customStyle="1" w:styleId="BalloonTextChar">
    <w:name w:val="Balloon Text Char"/>
    <w:link w:val="BalloonText"/>
    <w:rsid w:val="001B4667"/>
    <w:rPr>
      <w:rFonts w:ascii="Tahoma" w:hAnsi="Tahoma" w:cs="Tahoma"/>
      <w:sz w:val="16"/>
      <w:szCs w:val="16"/>
    </w:rPr>
  </w:style>
  <w:style w:type="paragraph" w:styleId="NormalWeb">
    <w:name w:val="Normal (Web)"/>
    <w:basedOn w:val="Normal"/>
    <w:uiPriority w:val="99"/>
    <w:unhideWhenUsed/>
    <w:rsid w:val="00E82035"/>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9757">
      <w:bodyDiv w:val="1"/>
      <w:marLeft w:val="0"/>
      <w:marRight w:val="0"/>
      <w:marTop w:val="0"/>
      <w:marBottom w:val="0"/>
      <w:divBdr>
        <w:top w:val="none" w:sz="0" w:space="0" w:color="auto"/>
        <w:left w:val="none" w:sz="0" w:space="0" w:color="auto"/>
        <w:bottom w:val="none" w:sz="0" w:space="0" w:color="auto"/>
        <w:right w:val="none" w:sz="0" w:space="0" w:color="auto"/>
      </w:divBdr>
    </w:div>
    <w:div w:id="14630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A96EF02665D4D9D916C9720459EF1" ma:contentTypeVersion="14" ma:contentTypeDescription="Create a new document." ma:contentTypeScope="" ma:versionID="e8ecc54ce98ba73f2383e13b902a8f9c">
  <xsd:schema xmlns:xsd="http://www.w3.org/2001/XMLSchema" xmlns:xs="http://www.w3.org/2001/XMLSchema" xmlns:p="http://schemas.microsoft.com/office/2006/metadata/properties" xmlns:ns3="d80b7149-a141-4a0c-aae0-a4ca2f8936f3" xmlns:ns4="01f1812f-2930-4cc0-ac06-94e8d5bb6d28" targetNamespace="http://schemas.microsoft.com/office/2006/metadata/properties" ma:root="true" ma:fieldsID="b23d81239fc4a80e95e2ff9c97748c80" ns3:_="" ns4:_="">
    <xsd:import namespace="d80b7149-a141-4a0c-aae0-a4ca2f8936f3"/>
    <xsd:import namespace="01f1812f-2930-4cc0-ac06-94e8d5bb6d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b7149-a141-4a0c-aae0-a4ca2f893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1812f-2930-4cc0-ac06-94e8d5bb6d2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80b7149-a141-4a0c-aae0-a4ca2f8936f3" xsi:nil="true"/>
  </documentManagement>
</p:properties>
</file>

<file path=customXml/itemProps1.xml><?xml version="1.0" encoding="utf-8"?>
<ds:datastoreItem xmlns:ds="http://schemas.openxmlformats.org/officeDocument/2006/customXml" ds:itemID="{68781AE8-54F4-430B-935F-7FB40AB2B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b7149-a141-4a0c-aae0-a4ca2f8936f3"/>
    <ds:schemaRef ds:uri="01f1812f-2930-4cc0-ac06-94e8d5bb6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1DE5-4254-41EF-ACF2-09C1BB3FF715}">
  <ds:schemaRefs>
    <ds:schemaRef ds:uri="http://schemas.microsoft.com/sharepoint/v3/contenttype/forms"/>
  </ds:schemaRefs>
</ds:datastoreItem>
</file>

<file path=customXml/itemProps3.xml><?xml version="1.0" encoding="utf-8"?>
<ds:datastoreItem xmlns:ds="http://schemas.openxmlformats.org/officeDocument/2006/customXml" ds:itemID="{D7374A99-75FD-4E6D-B24E-F785CB24FE66}">
  <ds:schemaRefs>
    <ds:schemaRef ds:uri="http://schemas.microsoft.com/office/2006/metadata/properties"/>
    <ds:schemaRef ds:uri="http://schemas.microsoft.com/office/infopath/2007/PartnerControls"/>
    <ds:schemaRef ds:uri="d80b7149-a141-4a0c-aae0-a4ca2f8936f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SuAS</vt:lpstr>
    </vt:vector>
  </TitlesOfParts>
  <Company>Warwickshire Education</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SuAS</dc:title>
  <dc:subject/>
  <dc:creator>JRaines</dc:creator>
  <cp:keywords/>
  <cp:lastModifiedBy>JMcCormick</cp:lastModifiedBy>
  <cp:revision>2</cp:revision>
  <cp:lastPrinted>2015-05-15T08:25:00Z</cp:lastPrinted>
  <dcterms:created xsi:type="dcterms:W3CDTF">2024-04-18T08:50:00Z</dcterms:created>
  <dcterms:modified xsi:type="dcterms:W3CDTF">2024-04-18T08:50:00Z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0x010100B02A96EF02665D4D9D916C9720459EF1</vt:lpwstr>
  </property>
</Properties>
</file>